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CF" w:rsidRPr="004731A1" w:rsidRDefault="00804D17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4731A1"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val="bg-BG" w:eastAsia="bg-BG"/>
        </w:rPr>
        <w:t>Приложение № 2</w:t>
      </w:r>
    </w:p>
    <w:p w:rsidR="009B5CA5" w:rsidRDefault="009B5CA5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4731A1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ПРОЕКТ!</w:t>
      </w:r>
    </w:p>
    <w:p w:rsidR="00202343" w:rsidRPr="004731A1" w:rsidRDefault="00202343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9B5CA5" w:rsidRPr="00AF40BE" w:rsidRDefault="009B5CA5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eastAsia="bg-BG"/>
        </w:rPr>
      </w:pPr>
    </w:p>
    <w:p w:rsidR="00DE4246" w:rsidRPr="00AF40BE" w:rsidRDefault="00DE4246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bg-BG" w:eastAsia="bg-BG" w:bidi="bg-BG"/>
        </w:rPr>
      </w:pPr>
      <w:r w:rsidRPr="00AF40BE">
        <w:rPr>
          <w:rFonts w:ascii="Times New Roman" w:eastAsia="Batang" w:hAnsi="Times New Roman" w:cs="Times New Roman"/>
          <w:b/>
          <w:color w:val="000000"/>
          <w:sz w:val="25"/>
          <w:szCs w:val="25"/>
          <w:lang w:eastAsia="bg-BG"/>
        </w:rPr>
        <w:t>ДОГОВОР</w:t>
      </w:r>
      <w:r w:rsidR="00A90D10"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  <w:t xml:space="preserve"> </w:t>
      </w:r>
      <w:r w:rsidR="002C2F89" w:rsidRPr="00AF40BE">
        <w:rPr>
          <w:rFonts w:ascii="Times New Roman" w:hAnsi="Times New Roman" w:cs="Times New Roman"/>
          <w:b/>
          <w:color w:val="000000"/>
          <w:sz w:val="25"/>
          <w:szCs w:val="25"/>
          <w:lang w:val="bg-BG" w:eastAsia="bg-BG" w:bidi="bg-BG"/>
        </w:rPr>
        <w:t>ЗА СТРОИТЕЛСТВО</w:t>
      </w:r>
    </w:p>
    <w:p w:rsidR="002C2F89" w:rsidRPr="00AF40BE" w:rsidRDefault="002C2F89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</w:pPr>
    </w:p>
    <w:p w:rsidR="00DE4246" w:rsidRPr="00AF40BE" w:rsidRDefault="00DE4246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center"/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</w:pPr>
      <w:r w:rsidRPr="00AF40BE"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  <w:t>№……</w:t>
      </w:r>
      <w:r w:rsidR="00303F38" w:rsidRPr="00AF40BE"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  <w:t>............</w:t>
      </w:r>
      <w:r w:rsidRPr="00AF40BE">
        <w:rPr>
          <w:rFonts w:ascii="Times New Roman" w:eastAsia="Batang" w:hAnsi="Times New Roman" w:cs="Times New Roman"/>
          <w:b/>
          <w:color w:val="000000"/>
          <w:sz w:val="25"/>
          <w:szCs w:val="25"/>
          <w:lang w:val="bg-BG" w:eastAsia="bg-BG"/>
        </w:rPr>
        <w:t>……</w:t>
      </w:r>
    </w:p>
    <w:p w:rsidR="0047003A" w:rsidRPr="00AF40BE" w:rsidRDefault="0047003A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70131" w:rsidRPr="00AF40BE" w:rsidRDefault="00D7013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4"/>
        </w:rPr>
      </w:pPr>
    </w:p>
    <w:p w:rsidR="00A520ED" w:rsidRPr="00963889" w:rsidRDefault="00A520ED" w:rsidP="004731A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963889">
        <w:rPr>
          <w:rFonts w:ascii="Times New Roman" w:eastAsia="Batang" w:hAnsi="Times New Roman" w:cs="Times New Roman"/>
          <w:sz w:val="24"/>
          <w:szCs w:val="24"/>
        </w:rPr>
        <w:t>Днес, ……………….....</w:t>
      </w:r>
      <w:proofErr w:type="gram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963889">
        <w:rPr>
          <w:rFonts w:ascii="Times New Roman" w:eastAsia="Batang" w:hAnsi="Times New Roman" w:cs="Times New Roman"/>
          <w:sz w:val="24"/>
          <w:szCs w:val="24"/>
        </w:rPr>
        <w:t>г.,</w:t>
      </w:r>
      <w:proofErr w:type="gram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в гр. ……………., между:</w:t>
      </w:r>
    </w:p>
    <w:p w:rsidR="00423B93" w:rsidRPr="00963889" w:rsidRDefault="00423B93" w:rsidP="004731A1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38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9638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ОБЩИНА </w:t>
      </w: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СИМЕОНОВГРАД</w:t>
      </w:r>
      <w:r w:rsidRPr="009638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,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ЕИК (по БУЛСТАТ) 000903729 с административен адрес: гр. </w:t>
      </w:r>
      <w:proofErr w:type="gramStart"/>
      <w:r w:rsidRPr="00963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Симеоновград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пл.</w:t>
      </w:r>
      <w:proofErr w:type="gramEnd"/>
      <w:r w:rsidRPr="00963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„Шейновски“ № 3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представлявана от Милена Георгиева Рангелова – кмет на Община С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имеоновгра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r w:rsidR="007735BE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Антоанета Димитрова Трифонова- Директор на дирекция „ФСД“, гл.счетоводител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лице с правото на втори подпис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наричан за краткост в договора „</w:t>
      </w:r>
      <w:r w:rsidRPr="009638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ВЪЗЛОЖИТЕЛ</w:t>
      </w:r>
      <w:r w:rsidRPr="0096388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”</w:t>
      </w:r>
    </w:p>
    <w:p w:rsidR="00423B93" w:rsidRPr="00963889" w:rsidRDefault="003531E1" w:rsidP="003531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</w:pPr>
      <w:r w:rsidRPr="00963889"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>и</w:t>
      </w:r>
    </w:p>
    <w:p w:rsidR="003531E1" w:rsidRPr="00963889" w:rsidRDefault="003531E1" w:rsidP="003531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:rsidR="00423B93" w:rsidRPr="00963889" w:rsidRDefault="00423B93" w:rsidP="004731A1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............................................................................................................. със седалище и адрес на управление</w:t>
      </w:r>
      <w:proofErr w:type="gram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:..................................................................................................................,</w:t>
      </w:r>
      <w:proofErr w:type="gram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ЕИК ................................ </w:t>
      </w:r>
      <w:proofErr w:type="gram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регистрирано</w:t>
      </w:r>
      <w:proofErr w:type="gram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............................ в Търговския регистър към Агенция по вписванията, представлявано от....................................., наричано за краткост в договора „</w:t>
      </w: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ИЗПЪЛНИТЕЛ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”, </w:t>
      </w:r>
    </w:p>
    <w:p w:rsidR="00A520ED" w:rsidRPr="00963889" w:rsidRDefault="00A520ED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520ED" w:rsidRPr="00103769" w:rsidRDefault="00A520ED" w:rsidP="00103769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63889">
        <w:rPr>
          <w:rFonts w:ascii="Times New Roman" w:eastAsia="Batang" w:hAnsi="Times New Roman" w:cs="Times New Roman"/>
          <w:sz w:val="24"/>
          <w:szCs w:val="24"/>
        </w:rPr>
        <w:t>и</w:t>
      </w:r>
      <w:proofErr w:type="gram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на основание чл. 112 ЗОП</w:t>
      </w:r>
      <w:r w:rsidR="004768CC" w:rsidRPr="00963889">
        <w:rPr>
          <w:rFonts w:ascii="Times New Roman" w:hAnsi="Times New Roman" w:cs="Times New Roman"/>
          <w:sz w:val="24"/>
          <w:szCs w:val="24"/>
        </w:rPr>
        <w:t xml:space="preserve">и </w:t>
      </w:r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в изпълнение на Решение 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№...../...................г. на кмета на община </w:t>
      </w:r>
      <w:r w:rsidR="004768CC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768CC" w:rsidRPr="00103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имеоновгра</w:t>
      </w:r>
      <w:r w:rsidR="004768CC" w:rsidRPr="00103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за определяне на изпълнител в процедура за възлагане на обществена поръчка с предмет</w:t>
      </w:r>
      <w:r w:rsidR="00A81890" w:rsidRPr="00103769">
        <w:rPr>
          <w:rFonts w:ascii="Times New Roman" w:eastAsia="Batang" w:hAnsi="Times New Roman" w:cs="Times New Roman"/>
          <w:sz w:val="24"/>
          <w:szCs w:val="24"/>
        </w:rPr>
        <w:t>:</w:t>
      </w:r>
      <w:r w:rsidR="007210C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210C6" w:rsidRPr="007210C6">
        <w:rPr>
          <w:rFonts w:ascii="Times New Roman" w:hAnsi="Times New Roman" w:cs="Times New Roman"/>
          <w:b/>
          <w:i/>
          <w:sz w:val="24"/>
          <w:szCs w:val="24"/>
          <w:lang w:val="bg-BG"/>
        </w:rPr>
        <w:t>„Изпълнение на строително-монтажни работи за обект: „Реконструкция и рехабилитация на участък от улица „Ген. Скобелев“ от о.т. 143 до о.т. 148 в гр. Симеоновград“</w:t>
      </w:r>
      <w:r w:rsidR="00E113F6" w:rsidRPr="00103769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4F57F4" w:rsidRPr="00103769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с уникален номер </w:t>
      </w:r>
      <w:r w:rsidR="00030156" w:rsidRPr="00103769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АОП: ………………….., </w:t>
      </w:r>
      <w:proofErr w:type="gramStart"/>
      <w:r w:rsidRPr="00103769">
        <w:rPr>
          <w:rFonts w:ascii="Times New Roman" w:eastAsia="Batang" w:hAnsi="Times New Roman" w:cs="Times New Roman"/>
          <w:sz w:val="24"/>
          <w:szCs w:val="24"/>
        </w:rPr>
        <w:t>се</w:t>
      </w:r>
      <w:proofErr w:type="gramEnd"/>
      <w:r w:rsidRPr="00103769">
        <w:rPr>
          <w:rFonts w:ascii="Times New Roman" w:eastAsia="Batang" w:hAnsi="Times New Roman" w:cs="Times New Roman"/>
          <w:sz w:val="24"/>
          <w:szCs w:val="24"/>
        </w:rPr>
        <w:t xml:space="preserve"> сключи настоящият договор, с който страните по него се споразумяха за следното:</w:t>
      </w:r>
    </w:p>
    <w:p w:rsidR="00136B6C" w:rsidRPr="00103769" w:rsidRDefault="00136B6C" w:rsidP="0010376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09FB" w:rsidRPr="00103769" w:rsidRDefault="008F09FB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0" w:name="_Toc467077923"/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I. ПРЕДМЕТ НА ДОГОВОРА</w:t>
      </w:r>
      <w:bookmarkEnd w:id="0"/>
    </w:p>
    <w:p w:rsidR="00F02163" w:rsidRPr="00103769" w:rsidRDefault="00F02163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4768CC" w:rsidRPr="00103769" w:rsidRDefault="008F09FB" w:rsidP="001037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1. (1)ВЪЗЛОЖИТЕЛЯТ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възлага, а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приема да извърши 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строително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-монтажни </w:t>
      </w:r>
      <w:r w:rsidR="009B4983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работи 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/СМР/ </w:t>
      </w:r>
      <w:r w:rsidR="00847B9C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инвестиционен проект</w:t>
      </w:r>
      <w:r w:rsidR="004575CE" w:rsidRPr="00103769">
        <w:rPr>
          <w:rFonts w:ascii="Times New Roman" w:hAnsi="Times New Roman" w:cs="Times New Roman"/>
          <w:sz w:val="24"/>
          <w:szCs w:val="24"/>
        </w:rPr>
        <w:t>, възложен с обществена поръчка с предмет</w:t>
      </w:r>
      <w:r w:rsidR="007210C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7210C6" w:rsidRPr="007210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„Изпълнение на строително-монтажни работи за обект: „Реконструкция и рехабилитация на участък от улица „Ген. Скобелев“ от о.т. 143 до о.т. 148 в гр. Симеоновград“</w:t>
      </w:r>
      <w:r w:rsidR="00C466D2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0064F0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съответствие с одобрения инвестиционен проект, изискванията на Закона за устройство на територията /ЗУТ/ и свързаните с него подзаконови нормативни актове,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</w:t>
      </w:r>
      <w:r w:rsidR="0047003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спецификаци</w:t>
      </w:r>
      <w:r w:rsidR="0047003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>Техническо</w:t>
      </w:r>
      <w:r w:rsidR="00774889" w:rsidRPr="00103769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за изпълнение на поръчката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Ценовото предложение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т.ч</w:t>
      </w:r>
      <w:r w:rsidR="0047003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Количествено–стойностна сметка, съдържащ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обема и единичните цени за всеки </w:t>
      </w:r>
      <w:r w:rsidR="008414EA" w:rsidRPr="00103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вид работа</w:t>
      </w:r>
      <w:r w:rsidR="006135C8" w:rsidRPr="00103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bookmarkStart w:id="1" w:name="_Toc467077924"/>
    </w:p>
    <w:p w:rsidR="004C3F22" w:rsidRPr="00103769" w:rsidRDefault="004C3F22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09FB" w:rsidRPr="00103769" w:rsidRDefault="008414EA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ІІ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.СРОК</w:t>
      </w:r>
      <w:r w:rsidR="001D5C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</w:t>
      </w:r>
      <w:r w:rsidR="00BB7C6F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и МЯСТО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ЗА ИЗПЪЛНЕНИЕ НА ДЕЙНОСТИТЕ ПО ДОГОВОРА</w:t>
      </w:r>
      <w:bookmarkEnd w:id="1"/>
    </w:p>
    <w:p w:rsidR="00F02163" w:rsidRPr="00103769" w:rsidRDefault="00F02163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4889" w:rsidRPr="0010376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 2. (1)</w:t>
      </w:r>
      <w:r w:rsidR="007210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Договорът влиза в сила от датата на подписването му и е до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датата на изпълнение на всички поети от Страните задължения по Договора. </w:t>
      </w:r>
    </w:p>
    <w:p w:rsidR="004374C9" w:rsidRPr="00103769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(2</w:t>
      </w:r>
      <w:r w:rsidR="008414EA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Срокът за изпълнение на строителството </w:t>
      </w:r>
      <w:r w:rsidR="00ED5AB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Т</w:t>
      </w:r>
      <w:r w:rsidR="006135C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ехническото предложение на </w:t>
      </w:r>
      <w:r w:rsidR="00774889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ИЗПЪЛНИТЕЛЯ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е…….. /……/ </w:t>
      </w:r>
      <w:r w:rsidR="008A3B96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календарни дни</w:t>
      </w:r>
      <w:r w:rsidR="00030156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220D5C" w:rsidRPr="00103769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(3</w:t>
      </w:r>
      <w:r w:rsidR="00BE0220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EA7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ал.2</w:t>
      </w:r>
      <w:r w:rsidR="007210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A3B96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включва времето от подписване на Протокол за откриване на строителна площадка и определяне на строителна линия и ниво на строежа </w:t>
      </w:r>
      <w:r w:rsidR="00E21340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</w:t>
      </w:r>
      <w:r w:rsidR="00E21340" w:rsidRPr="00103769">
        <w:rPr>
          <w:rFonts w:ascii="Times New Roman" w:hAnsi="Times New Roman" w:cs="Times New Roman"/>
          <w:sz w:val="24"/>
          <w:szCs w:val="24"/>
        </w:rPr>
        <w:t xml:space="preserve">Приложение №2 към чл. </w:t>
      </w:r>
      <w:proofErr w:type="gramStart"/>
      <w:r w:rsidR="00E21340" w:rsidRPr="00103769">
        <w:rPr>
          <w:rFonts w:ascii="Times New Roman" w:hAnsi="Times New Roman" w:cs="Times New Roman"/>
          <w:sz w:val="24"/>
          <w:szCs w:val="24"/>
        </w:rPr>
        <w:t>7, ал.</w:t>
      </w:r>
      <w:proofErr w:type="gramEnd"/>
      <w:r w:rsidR="00E21340" w:rsidRPr="00103769">
        <w:rPr>
          <w:rFonts w:ascii="Times New Roman" w:hAnsi="Times New Roman" w:cs="Times New Roman"/>
          <w:sz w:val="24"/>
          <w:szCs w:val="24"/>
        </w:rPr>
        <w:t xml:space="preserve"> 3, т. 2 от Наредба № 3 от 31 юли 2003 г. за съставяне на актове и протоколи по време на строителството</w:t>
      </w:r>
      <w:r w:rsidR="008A3B96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:rsidR="00C77909" w:rsidRPr="0010376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769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="00E03C4A" w:rsidRPr="00103769">
        <w:rPr>
          <w:rFonts w:ascii="Times New Roman" w:eastAsia="Calibri" w:hAnsi="Times New Roman" w:cs="Times New Roman"/>
          <w:b/>
          <w:sz w:val="24"/>
          <w:szCs w:val="24"/>
          <w:lang w:val="bg-BG"/>
        </w:rPr>
        <w:t>4</w:t>
      </w:r>
      <w:r w:rsidRPr="0010376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 </w:t>
      </w:r>
      <w:r w:rsidR="00220D5C" w:rsidRPr="00103769">
        <w:rPr>
          <w:rFonts w:ascii="Times New Roman" w:hAnsi="Times New Roman" w:cs="Times New Roman"/>
          <w:sz w:val="24"/>
          <w:szCs w:val="24"/>
        </w:rPr>
        <w:t xml:space="preserve">Срокът по ал. </w:t>
      </w:r>
      <w:r w:rsidR="00220D5C" w:rsidRPr="0010376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20D5C" w:rsidRPr="00103769">
        <w:rPr>
          <w:rFonts w:ascii="Times New Roman" w:hAnsi="Times New Roman" w:cs="Times New Roman"/>
          <w:sz w:val="24"/>
          <w:szCs w:val="24"/>
        </w:rPr>
        <w:t xml:space="preserve"> спира да тече за времето, за което по законоустановения ред е съставен </w:t>
      </w:r>
      <w:r w:rsidR="00220D5C" w:rsidRPr="0010376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20D5C" w:rsidRPr="00103769">
        <w:rPr>
          <w:rFonts w:ascii="Times New Roman" w:hAnsi="Times New Roman" w:cs="Times New Roman"/>
          <w:sz w:val="24"/>
          <w:szCs w:val="24"/>
        </w:rPr>
        <w:t>кт за установяване състоянието на строежа при спиране на строителството</w:t>
      </w:r>
      <w:r w:rsidR="00220D5C" w:rsidRPr="00103769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20D5C" w:rsidRPr="00103769">
        <w:rPr>
          <w:rFonts w:ascii="Times New Roman" w:hAnsi="Times New Roman" w:cs="Times New Roman"/>
          <w:sz w:val="24"/>
          <w:szCs w:val="24"/>
        </w:rPr>
        <w:t xml:space="preserve">Приложение № 10 към чл. </w:t>
      </w:r>
      <w:proofErr w:type="gramStart"/>
      <w:r w:rsidR="00220D5C" w:rsidRPr="00103769">
        <w:rPr>
          <w:rFonts w:ascii="Times New Roman" w:hAnsi="Times New Roman" w:cs="Times New Roman"/>
          <w:sz w:val="24"/>
          <w:szCs w:val="24"/>
        </w:rPr>
        <w:t>7, ал.</w:t>
      </w:r>
      <w:proofErr w:type="gramEnd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 3, т. 10 от Наредба № 3 от 31 юли 2003 г. за съставяне на актове и протоколи по време на строителството. </w:t>
      </w:r>
      <w:proofErr w:type="gramStart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След съставяне на </w:t>
      </w:r>
      <w:r w:rsidR="000D047A" w:rsidRPr="0010376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20D5C" w:rsidRPr="00103769">
        <w:rPr>
          <w:rFonts w:ascii="Times New Roman" w:hAnsi="Times New Roman" w:cs="Times New Roman"/>
          <w:sz w:val="24"/>
          <w:szCs w:val="24"/>
        </w:rPr>
        <w:t xml:space="preserve">кт за установяване състоянието на строежа </w:t>
      </w:r>
      <w:r w:rsidR="000D047A" w:rsidRPr="00103769">
        <w:rPr>
          <w:rFonts w:ascii="Times New Roman" w:hAnsi="Times New Roman" w:cs="Times New Roman"/>
          <w:sz w:val="24"/>
          <w:szCs w:val="24"/>
          <w:lang w:val="bg-BG"/>
        </w:rPr>
        <w:t xml:space="preserve">и СМР </w:t>
      </w:r>
      <w:r w:rsidR="00220D5C" w:rsidRPr="00103769">
        <w:rPr>
          <w:rFonts w:ascii="Times New Roman" w:hAnsi="Times New Roman" w:cs="Times New Roman"/>
          <w:sz w:val="24"/>
          <w:szCs w:val="24"/>
        </w:rPr>
        <w:t>при продължаване на строителството – Приложение № 11 към чл.</w:t>
      </w:r>
      <w:proofErr w:type="gramEnd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D5C" w:rsidRPr="00103769">
        <w:rPr>
          <w:rFonts w:ascii="Times New Roman" w:hAnsi="Times New Roman" w:cs="Times New Roman"/>
          <w:sz w:val="24"/>
          <w:szCs w:val="24"/>
        </w:rPr>
        <w:t>7, ал.</w:t>
      </w:r>
      <w:proofErr w:type="gramEnd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 3, т. 11 от Наредба № 3/31.07.2013 </w:t>
      </w:r>
      <w:proofErr w:type="gramStart"/>
      <w:r w:rsidR="00220D5C" w:rsidRPr="00103769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="00220D5C" w:rsidRPr="00103769">
        <w:rPr>
          <w:rFonts w:ascii="Times New Roman" w:hAnsi="Times New Roman" w:cs="Times New Roman"/>
          <w:sz w:val="24"/>
          <w:szCs w:val="24"/>
        </w:rPr>
        <w:t xml:space="preserve"> продължава да тече посоченият срок. </w:t>
      </w:r>
    </w:p>
    <w:p w:rsidR="00220D5C" w:rsidRPr="00103769" w:rsidRDefault="00220D5C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Pr="00103769">
        <w:rPr>
          <w:rFonts w:ascii="Times New Roman" w:hAnsi="Times New Roman" w:cs="Times New Roman"/>
          <w:sz w:val="24"/>
          <w:szCs w:val="24"/>
        </w:rPr>
        <w:t xml:space="preserve">Срокът за изпълнение на дейностите се удължава съответно с периода на спирането. </w:t>
      </w:r>
      <w:proofErr w:type="gramStart"/>
      <w:r w:rsidRPr="00103769">
        <w:rPr>
          <w:rFonts w:ascii="Times New Roman" w:hAnsi="Times New Roman" w:cs="Times New Roman"/>
          <w:sz w:val="24"/>
          <w:szCs w:val="24"/>
        </w:rPr>
        <w:t>След отпадане на причината за спиране на срока, въз основа на частта от срока за изпълнение, която не е изтекла към момента на спирането, се определя кога изтича срокът.</w:t>
      </w:r>
      <w:proofErr w:type="gramEnd"/>
      <w:r w:rsidRPr="0010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5C" w:rsidRPr="00103769" w:rsidRDefault="00220D5C" w:rsidP="00103769">
      <w:pPr>
        <w:pStyle w:val="a3"/>
        <w:spacing w:before="0" w:beforeAutospacing="0" w:after="120" w:afterAutospacing="0"/>
        <w:ind w:firstLine="720"/>
        <w:jc w:val="both"/>
        <w:rPr>
          <w:bCs/>
          <w:iCs/>
          <w:lang w:val="bg-BG"/>
        </w:rPr>
      </w:pPr>
      <w:r w:rsidRPr="00103769">
        <w:rPr>
          <w:b/>
          <w:bCs/>
          <w:iCs/>
          <w:lang w:val="bg-BG"/>
        </w:rPr>
        <w:t>(6)</w:t>
      </w:r>
      <w:r w:rsidRPr="00103769">
        <w:rPr>
          <w:bCs/>
          <w:iCs/>
          <w:lang w:val="bg-BG"/>
        </w:rPr>
        <w:t xml:space="preserve"> Крайният срок за изпълнение на строително-монтажните работи се удължава и в случай на лоши метеорологични условия, непозволяващи спазване на технологията на изпълнение на работите, което се доказва с Акт за установяване състоянието на строежа при спиране на строителството – Приложение 10 към чл. 7, ал. 3, т. 10 от Наредба № 3 от 31 юли 2003 г.</w:t>
      </w:r>
    </w:p>
    <w:p w:rsidR="00F64C51" w:rsidRPr="00103769" w:rsidRDefault="00220D5C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0376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(</w:t>
      </w:r>
      <w:r w:rsidRPr="0010376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7</w:t>
      </w:r>
      <w:r w:rsidRPr="0010376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) </w:t>
      </w:r>
      <w:r w:rsidRPr="00103769">
        <w:rPr>
          <w:rFonts w:ascii="Times New Roman" w:hAnsi="Times New Roman" w:cs="Times New Roman"/>
          <w:i w:val="0"/>
          <w:color w:val="000000"/>
          <w:sz w:val="24"/>
          <w:szCs w:val="24"/>
        </w:rPr>
        <w:t>Мястото на изпълнение на договора е тер</w:t>
      </w:r>
      <w:r w:rsidRPr="00103769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и</w:t>
      </w:r>
      <w:r w:rsidRPr="0010376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торията на община </w:t>
      </w:r>
      <w:r w:rsidR="00F64C51" w:rsidRPr="00103769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Симеоновград</w:t>
      </w:r>
      <w:r w:rsidR="00127A18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, гр. Симеоновград</w:t>
      </w:r>
      <w:r w:rsidRPr="0010376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. </w:t>
      </w:r>
      <w:bookmarkStart w:id="2" w:name="_Toc467077925"/>
    </w:p>
    <w:p w:rsidR="00F64C51" w:rsidRPr="00103769" w:rsidRDefault="00F64C51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4C3F22" w:rsidRPr="00103769" w:rsidRDefault="004C3F22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8F09FB" w:rsidRPr="004731A1" w:rsidRDefault="008F09FB" w:rsidP="00103769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eastAsia="bg-BG"/>
        </w:rPr>
        <w:t>I</w:t>
      </w:r>
      <w:r w:rsidR="006416BA"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eastAsia="bg-BG"/>
        </w:rPr>
        <w:t>II</w:t>
      </w:r>
      <w:r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  <w:t xml:space="preserve">. </w:t>
      </w:r>
      <w:bookmarkStart w:id="3" w:name="_Toc467077926"/>
      <w:bookmarkEnd w:id="2"/>
      <w:r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  <w:t>ЦЕН</w:t>
      </w:r>
      <w:r w:rsidR="00AC777F"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  <w:t>А</w:t>
      </w:r>
      <w:r w:rsidRPr="00103769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  <w:lang w:val="bg-BG" w:eastAsia="bg-BG"/>
        </w:rPr>
        <w:t xml:space="preserve"> И НАЧИН НА ПЛАЩАНЕ</w:t>
      </w:r>
      <w:bookmarkEnd w:id="3"/>
    </w:p>
    <w:p w:rsidR="00F02163" w:rsidRPr="004731A1" w:rsidRDefault="00F02163" w:rsidP="004731A1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p w:rsidR="0035762F" w:rsidRPr="00103769" w:rsidRDefault="0046649F" w:rsidP="006C5282">
      <w:pPr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Чл. 3</w:t>
      </w:r>
      <w:r w:rsidR="008F09FB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="001169E9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(1)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Общата стойност за изпълнение на всички дейности по предмета на договора е … (…) лева </w:t>
      </w:r>
      <w:r w:rsidR="004768CC" w:rsidRPr="004731A1">
        <w:rPr>
          <w:rFonts w:ascii="Times New Roman" w:hAnsi="Times New Roman" w:cs="Times New Roman"/>
          <w:b/>
          <w:sz w:val="24"/>
          <w:szCs w:val="24"/>
        </w:rPr>
        <w:t>без ДДС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, 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респективно … (…) лева  </w:t>
      </w:r>
      <w:r w:rsidR="004768CC" w:rsidRPr="00103769">
        <w:rPr>
          <w:rFonts w:ascii="Times New Roman" w:hAnsi="Times New Roman" w:cs="Times New Roman"/>
          <w:b/>
          <w:sz w:val="24"/>
          <w:szCs w:val="24"/>
        </w:rPr>
        <w:t>с ДДС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, определена съгласно </w:t>
      </w:r>
      <w:r w:rsidR="0035762F" w:rsidRPr="00103769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еновото предложение на </w:t>
      </w:r>
      <w:r w:rsidR="004768CC" w:rsidRPr="0010376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4768CC" w:rsidRPr="00103769">
        <w:rPr>
          <w:rFonts w:ascii="Times New Roman" w:hAnsi="Times New Roman" w:cs="Times New Roman"/>
          <w:sz w:val="24"/>
          <w:szCs w:val="24"/>
        </w:rPr>
        <w:t>, разпределена,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132"/>
        <w:gridCol w:w="2102"/>
      </w:tblGrid>
      <w:tr w:rsidR="00011001" w:rsidRPr="00103769" w:rsidTr="00EA7D09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35762F" w:rsidP="00500EA7">
            <w:pPr>
              <w:spacing w:line="240" w:lineRule="auto"/>
              <w:ind w:hanging="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62F" w:rsidRPr="00103769" w:rsidRDefault="00EA7D09" w:rsidP="00500E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105ptBold"/>
                <w:rFonts w:eastAsia="Calibri"/>
                <w:sz w:val="24"/>
                <w:szCs w:val="24"/>
              </w:rPr>
              <w:t>Бюджетни пера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62F" w:rsidRPr="00103769" w:rsidRDefault="00011001" w:rsidP="00500EA7">
            <w:pPr>
              <w:tabs>
                <w:tab w:val="left" w:pos="0"/>
                <w:tab w:val="left" w:pos="149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Цена </w:t>
            </w:r>
            <w:r w:rsidR="0035762F"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в </w:t>
            </w:r>
            <w:r w:rsidR="0035762F"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лева без </w:t>
            </w:r>
            <w:r w:rsidR="0035762F"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включен </w:t>
            </w:r>
            <w:r w:rsidR="0035762F" w:rsidRPr="0010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ДДС</w:t>
            </w:r>
          </w:p>
        </w:tc>
      </w:tr>
      <w:tr w:rsidR="00011001" w:rsidRPr="00103769" w:rsidTr="00EA7D0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EA7D09" w:rsidRDefault="00EA7D09" w:rsidP="00500EA7">
            <w:pPr>
              <w:spacing w:line="240" w:lineRule="auto"/>
              <w:ind w:firstLine="2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35762F" w:rsidP="00500E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r w:rsidRPr="0010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зпълнение на строително-монтажните работи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F71DEE" w:rsidP="00F71DEE">
            <w:pPr>
              <w:spacing w:line="240" w:lineRule="auto"/>
              <w:ind w:firstLine="5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</w:t>
            </w:r>
          </w:p>
        </w:tc>
      </w:tr>
      <w:tr w:rsidR="00011001" w:rsidRPr="00103769" w:rsidTr="00EA7D0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EA7D09" w:rsidP="00500EA7">
            <w:pPr>
              <w:spacing w:line="240" w:lineRule="auto"/>
              <w:ind w:firstLine="2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35762F" w:rsidRPr="0010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35762F" w:rsidP="00EA7D09">
            <w:pPr>
              <w:tabs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Pr="0010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епредвидени разходи за СМР– </w:t>
            </w:r>
            <w:r w:rsidRPr="001037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7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103769">
              <w:rPr>
                <w:rFonts w:ascii="Times New Roman" w:hAnsi="Times New Roman" w:cs="Times New Roman"/>
                <w:sz w:val="24"/>
                <w:szCs w:val="24"/>
              </w:rPr>
              <w:t xml:space="preserve"> % от разходите за СМР, включени в предмета на </w:t>
            </w:r>
            <w:r w:rsidR="002349A7" w:rsidRPr="001037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обществената поръчка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F71DEE" w:rsidP="00F71DEE">
            <w:pPr>
              <w:spacing w:line="240" w:lineRule="auto"/>
              <w:ind w:firstLine="5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</w:t>
            </w:r>
          </w:p>
        </w:tc>
      </w:tr>
      <w:tr w:rsidR="00011001" w:rsidRPr="00103769" w:rsidTr="005E7520">
        <w:trPr>
          <w:trHeight w:val="53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35762F" w:rsidP="00F535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 стойност за изпълнение на поръчката</w:t>
            </w: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в </w:t>
            </w: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лева без </w:t>
            </w: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включен </w:t>
            </w:r>
            <w:r w:rsidRPr="00103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F" w:rsidRPr="00103769" w:rsidRDefault="00F71DEE" w:rsidP="00F71DEE">
            <w:pPr>
              <w:spacing w:line="240" w:lineRule="auto"/>
              <w:ind w:firstLine="53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</w:t>
            </w:r>
          </w:p>
        </w:tc>
      </w:tr>
    </w:tbl>
    <w:p w:rsidR="004768CC" w:rsidRPr="004731A1" w:rsidRDefault="004768CC" w:rsidP="00500EA7">
      <w:pPr>
        <w:pStyle w:val="PreformattedText"/>
        <w:tabs>
          <w:tab w:val="left" w:pos="993"/>
        </w:tabs>
        <w:spacing w:before="24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/>
        </w:rPr>
        <w:t>Цената по предходната алинея е за цялостното изграждане на обекта, включително цената на вложените материали, извършени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работи и разходите за труд, механизация, енергия, складиране и други подобни, непредвидени разходи, както и печалба за строителя.</w:t>
      </w:r>
    </w:p>
    <w:p w:rsidR="004768CC" w:rsidRPr="004731A1" w:rsidRDefault="004768CC" w:rsidP="004731A1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>(3)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Общата стойност за изпълнение на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СМР по ал.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1 е формирана съгласно количествено-стойностна сметка към ценовото предложение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3035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Единичните цени за изпълнение на строително-монтажните работи, посочени в</w:t>
      </w:r>
      <w:r w:rsidR="0057150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количествено-стойностна сметка не подлежат на промяна за срока на договора.</w:t>
      </w:r>
      <w:proofErr w:type="gramEnd"/>
    </w:p>
    <w:p w:rsidR="004768CC" w:rsidRPr="004731A1" w:rsidRDefault="004768CC" w:rsidP="006C5282">
      <w:pPr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(4)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За целите</w:t>
      </w:r>
      <w:r w:rsidR="00127A18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на настоящия договор</w:t>
      </w:r>
      <w:r w:rsidR="00127A18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непредвидени </w:t>
      </w:r>
      <w:r w:rsidR="004C3F22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разходи, възникнали в резултат на работи и/или обстоятелства, </w:t>
      </w:r>
      <w:r w:rsidR="004C3F22" w:rsidRPr="004731A1">
        <w:rPr>
          <w:rStyle w:val="Bodytext2Bold"/>
          <w:rFonts w:eastAsiaTheme="minorHAnsi"/>
          <w:color w:val="000000" w:themeColor="text1"/>
        </w:rPr>
        <w:t>които не е могло да бъдат предвидени при първоначалното проектиране</w:t>
      </w:r>
      <w:r w:rsidR="004C3F22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C3F22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Същите водят до увеличаване на количествата, заложени предварително в количествените сметки към проекта</w:t>
      </w:r>
      <w:r w:rsidR="004C3F22" w:rsidRPr="004731A1">
        <w:rPr>
          <w:rFonts w:ascii="Times New Roman" w:hAnsi="Times New Roman" w:cs="Times New Roman"/>
          <w:sz w:val="24"/>
          <w:szCs w:val="24"/>
        </w:rPr>
        <w:t>, и/или до нови строително-монтажни работи, за които са спазени условията за допустимост на разходите, предназначени за постигане на целите на проекта</w:t>
      </w:r>
      <w:r w:rsidR="004C3F22" w:rsidRPr="004731A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768CC" w:rsidRPr="004731A1" w:rsidRDefault="004768CC" w:rsidP="004731A1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(5)ВЪЗЛОЖИТЕЛЯТ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ще заплати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количества, различни от заложените и/или нови непредвидени разходи за СМР до размера, посочен в ценовата му оферта,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възложителя с одобрени нови количества и единични цени при нови видове работи, </w:t>
      </w:r>
      <w:r w:rsidRPr="004731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след направено изменение на сключения договор за обществена поръчка с избрания изпълнител при условията и по реда на чл. </w:t>
      </w:r>
      <w:proofErr w:type="gramStart"/>
      <w:r w:rsidRPr="004731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116 от ЗОП</w:t>
      </w:r>
      <w:r w:rsidR="00061ED8" w:rsidRPr="004731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="00061ED8" w:rsidRPr="004731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4768CC" w:rsidRPr="004731A1" w:rsidRDefault="004768CC" w:rsidP="004731A1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(6)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За новите строително-монтажни работи, за които няма посочени единични цени в количествено-стойностната сметка,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представя нови единични цени по видове строително-монтажни работи, с анализ за всяка от тях, които подлежат на утвърждаване от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ВЪЗЛОЖИТЕЛЯ,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формирани на база следните елементи на ценообразуване: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 xml:space="preserve">Средна часова ставка </w:t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  <w:t>……. лв./човекочас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>Допълнителни разходи  върху труд</w:t>
      </w:r>
      <w:r w:rsidRPr="004731A1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="00BA57AC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           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>……. %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>Допълнителни  разходи върху механизация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  <w:t>……. %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Доставно-складови разходи                                 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  <w:t>……. %</w:t>
      </w:r>
    </w:p>
    <w:p w:rsidR="004768CC" w:rsidRPr="004731A1" w:rsidRDefault="004768CC" w:rsidP="004731A1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Печалба                                                                  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731A1">
        <w:rPr>
          <w:rFonts w:ascii="Times New Roman" w:hAnsi="Times New Roman" w:cs="Times New Roman"/>
          <w:noProof/>
          <w:sz w:val="24"/>
          <w:szCs w:val="24"/>
          <w:lang w:eastAsia="bg-BG"/>
        </w:rPr>
        <w:tab/>
        <w:t xml:space="preserve">……. %      </w:t>
      </w:r>
    </w:p>
    <w:p w:rsidR="004768CC" w:rsidRPr="004731A1" w:rsidRDefault="004768CC" w:rsidP="004731A1">
      <w:pPr>
        <w:tabs>
          <w:tab w:val="left" w:pos="284"/>
          <w:tab w:val="left" w:pos="993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(7)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Извършването на вътрешни компенсирани промени във видовете и количествата на строителните и монтажните работи от количествено-стойностната сметка, предложени от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ИЗПЪЛНИТЕЛЯ,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се съгласува с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ВЪЗЛОЖИТЕЛЯ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преди да започне изпълнението им. Единичните цени се вземат от количествено-стойностната сметка, част от Ценовото предложение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ИЗПЪЛНИТЕЛЯ,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приложено към настоящия договор, а количествата им се доказват с количествена сметка с подписан протокол от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ИЗПЪЛНИТЕЛ,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консултант, упражняващ строителен надзор, проектант и упражняващ инвеститорски контрол, придружен със заменителна таблица.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Протоколът се представя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ВЪЗЛОЖИТЕЛЯ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за одобрение.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</w:p>
    <w:p w:rsidR="004768CC" w:rsidRPr="004731A1" w:rsidRDefault="004768CC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(8) </w:t>
      </w:r>
      <w:r w:rsidRPr="004731A1">
        <w:rPr>
          <w:rFonts w:ascii="Times New Roman" w:hAnsi="Times New Roman" w:cs="Times New Roman"/>
          <w:sz w:val="24"/>
          <w:szCs w:val="24"/>
        </w:rPr>
        <w:t xml:space="preserve">Всички държавни и местни такси, които трябва да бъдат заплатени за въвеждането на обекта в експлоатация не са включени в цената на договора и са за сметка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:rsidR="003E6EE3" w:rsidRPr="004731A1" w:rsidRDefault="004768CC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(9)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Когато е приложимо, таксите за първоначален технически преглед на съоръжението/ята са за сметка на строителя.</w:t>
      </w:r>
      <w:proofErr w:type="gramEnd"/>
    </w:p>
    <w:p w:rsidR="007D41B3" w:rsidRPr="004731A1" w:rsidRDefault="007D41B3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1523" w:rsidRPr="00731A1D" w:rsidRDefault="0046649F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Чл. 4</w:t>
      </w:r>
      <w:r w:rsidR="008F09FB" w:rsidRPr="004731A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303556" w:rsidRPr="004731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="00AD598B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</w:t>
      </w:r>
      <w:r w:rsidR="008F09FB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плаща на </w:t>
      </w:r>
      <w:r w:rsidR="00303556" w:rsidRPr="00731A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ИЗПЪЛНИТЕЛЯ</w:t>
      </w:r>
      <w:r w:rsidR="008F09FB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договорената цена по</w:t>
      </w:r>
      <w:r w:rsidR="00E03C4A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чл.</w:t>
      </w:r>
      <w:r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3</w:t>
      </w:r>
      <w:r w:rsidR="005538C7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 ал. 1</w:t>
      </w:r>
      <w:r w:rsidR="00E03C4A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по</w:t>
      </w:r>
      <w:r w:rsidR="008F09FB" w:rsidRPr="00731A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следния начин:</w:t>
      </w:r>
    </w:p>
    <w:p w:rsidR="007C1523" w:rsidRPr="00731A1D" w:rsidRDefault="007C1523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(1) </w:t>
      </w:r>
      <w:r w:rsidR="00754145" w:rsidRPr="00731A1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АВАНСОВО ПЛАЩАНЕ</w:t>
      </w:r>
      <w:r w:rsidR="00A221F0" w:rsidRPr="0073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размер до </w:t>
      </w:r>
      <w:r w:rsidR="00B901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A221F0" w:rsidRPr="0073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0 % /пет</w:t>
      </w:r>
      <w:r w:rsidR="00754145" w:rsidRPr="0073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десет процента/ от общата стойност на договора</w:t>
      </w:r>
      <w:r w:rsidR="00EA7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C6A8E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чл. 3, ал.1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A</w:t>
      </w:r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вансовото </w:t>
      </w:r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плащане в посочения размер се извършва в срок до 15 /петнадесет/ календарни дни при едновременно наличие на следните условия:</w:t>
      </w:r>
    </w:p>
    <w:p w:rsidR="007C1523" w:rsidRPr="004731A1" w:rsidRDefault="007C1523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gramStart"/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gramEnd"/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издаване на Протокол за откриване на строителна площадка и определяне на строителна линия и ниво на строежа – Приложение № 2 към чл. </w:t>
      </w:r>
      <w:proofErr w:type="gramStart"/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7, ал.</w:t>
      </w:r>
      <w:proofErr w:type="gramEnd"/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3, т. 2 от Наредба № 3 от 31 юли 2003 година;</w:t>
      </w:r>
    </w:p>
    <w:p w:rsidR="00FD3837" w:rsidRPr="00731A1D" w:rsidRDefault="007C1523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gramStart"/>
      <w:r w:rsidR="00FD3837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gramEnd"/>
      <w:r w:rsidR="00FD3837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представяне от </w:t>
      </w:r>
      <w:r w:rsidR="00FD3837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="00FD3837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 фактура</w:t>
      </w:r>
      <w:r w:rsidR="006E56BE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:rsidR="006E56BE" w:rsidRPr="00731A1D" w:rsidRDefault="006E56BE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gram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gram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представяне от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гаранция в полза на </w:t>
      </w:r>
      <w:r w:rsidRPr="00731A1D">
        <w:rPr>
          <w:rStyle w:val="Bodytext2Bold"/>
          <w:rFonts w:eastAsiaTheme="minorHAnsi"/>
          <w:color w:val="000000" w:themeColor="text1"/>
        </w:rPr>
        <w:t xml:space="preserve">ВЪЗЛОЖИТЕЛЯ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за авансово предоставени средства</w:t>
      </w:r>
      <w:r w:rsidR="00014CA8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в размер до </w:t>
      </w:r>
      <w:r w:rsidR="00957FB3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5</w:t>
      </w:r>
      <w:r w:rsidR="00014CA8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0 % </w:t>
      </w:r>
      <w:r w:rsidR="009F3B91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/</w:t>
      </w:r>
      <w:r w:rsidR="00957FB3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петдесет</w:t>
      </w:r>
      <w:r w:rsidR="009F3B91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процента/ </w:t>
      </w:r>
      <w:r w:rsidR="00014CA8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от общата стойност на договора</w:t>
      </w:r>
      <w:r w:rsidR="00FF7C1E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без ДДС</w:t>
      </w:r>
      <w:r w:rsidR="00EA7D09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731A1D" w:rsidRPr="00957FB3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(</w:t>
      </w:r>
      <w:r w:rsidR="00AF40BE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в размер на авансово предостав</w:t>
      </w:r>
      <w:r w:rsidR="00F505B4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е</w:t>
      </w:r>
      <w:r w:rsidR="00AF40BE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ните средства</w:t>
      </w:r>
      <w:r w:rsidR="00731A1D" w:rsidRPr="00957FB3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)</w:t>
      </w:r>
      <w:r w:rsidR="00C47382" w:rsidRPr="00957FB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.</w:t>
      </w:r>
    </w:p>
    <w:p w:rsidR="00C47382" w:rsidRPr="00731A1D" w:rsidRDefault="00FD3837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</w:pPr>
      <w:proofErr w:type="gramStart"/>
      <w:r w:rsidRPr="00731A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</w:t>
      </w:r>
      <w:r w:rsidR="00C47382" w:rsidRPr="00731A1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>.</w:t>
      </w:r>
      <w:proofErr w:type="gramEnd"/>
    </w:p>
    <w:p w:rsidR="00C47382" w:rsidRPr="00731A1D" w:rsidRDefault="00FD3837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731A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След получаване на аванс </w:t>
      </w:r>
      <w:r w:rsidRPr="00731A1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ИЗПЪЛНИТЕЛЯТ </w:t>
      </w:r>
      <w:r w:rsidRPr="00731A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е длъжен да издаде оригинална фактура.</w:t>
      </w:r>
      <w:proofErr w:type="gramEnd"/>
    </w:p>
    <w:p w:rsidR="006D15C3" w:rsidRPr="00731A1D" w:rsidRDefault="00C47382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Гаранция в полза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за авансово предоставени</w:t>
      </w:r>
      <w:r w:rsidR="005D23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>средства не се представя, ако в 3</w:t>
      </w:r>
      <w:r w:rsidR="008C347E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Pr="00731A1D">
        <w:rPr>
          <w:rFonts w:ascii="Times New Roman" w:hAnsi="Times New Roman" w:cs="Times New Roman"/>
          <w:sz w:val="24"/>
          <w:szCs w:val="24"/>
        </w:rPr>
        <w:t xml:space="preserve">-дневен срок от подписване на договора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писмено заяви пред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, че не желае да бъде извършвано авансово плащане.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 xml:space="preserve">В този случай сумата,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 за авансовото плащане се трансформира към окончателното плащане и за него се прилагат правилата за извършване на окончателно плащане.</w:t>
      </w:r>
      <w:proofErr w:type="gramEnd"/>
    </w:p>
    <w:p w:rsidR="006D15C3" w:rsidRPr="004731A1" w:rsidRDefault="007C1523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A221F0" w:rsidRPr="00731A1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C53571" w:rsidRPr="00731A1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="00EA7D0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D15C3" w:rsidRPr="00731A1D">
        <w:rPr>
          <w:rStyle w:val="Bodytext2Bold"/>
          <w:rFonts w:eastAsiaTheme="minorHAnsi"/>
        </w:rPr>
        <w:t xml:space="preserve">ОКОНЧАТЕЛНО ПЛАЩАНЕ </w:t>
      </w:r>
      <w:r w:rsidR="008C347E" w:rsidRPr="00731A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равен на разликата между общата стойност на всички действително извършени и подлежащи на заплащане строително-монтажни работи, съгласно КСС </w:t>
      </w:r>
      <w:proofErr w:type="gramStart"/>
      <w:r w:rsidR="008C347E" w:rsidRPr="00731A1D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proofErr w:type="gramEnd"/>
      <w:r w:rsidR="008C347E" w:rsidRPr="00731A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проекта, установени със съответните документи, и извършеното авансово плащане. Окончателното плащане се извършва </w:t>
      </w:r>
      <w:r w:rsidR="006D15C3" w:rsidRPr="00731A1D">
        <w:rPr>
          <w:rFonts w:ascii="Times New Roman" w:hAnsi="Times New Roman" w:cs="Times New Roman"/>
          <w:sz w:val="24"/>
          <w:szCs w:val="24"/>
        </w:rPr>
        <w:t xml:space="preserve">в срок до 30 </w:t>
      </w:r>
      <w:r w:rsidR="008C347E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D15C3" w:rsidRPr="00731A1D">
        <w:rPr>
          <w:rFonts w:ascii="Times New Roman" w:hAnsi="Times New Roman" w:cs="Times New Roman"/>
          <w:sz w:val="24"/>
          <w:szCs w:val="24"/>
        </w:rPr>
        <w:t>тридесет</w:t>
      </w:r>
      <w:r w:rsidR="008C347E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D15C3" w:rsidRPr="00731A1D">
        <w:rPr>
          <w:rFonts w:ascii="Times New Roman" w:hAnsi="Times New Roman" w:cs="Times New Roman"/>
          <w:sz w:val="24"/>
          <w:szCs w:val="24"/>
        </w:rPr>
        <w:t xml:space="preserve"> календарни дни, след представен </w:t>
      </w:r>
      <w:r w:rsidR="008C347E" w:rsidRPr="00731A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Констативен акт за установяване годността за приемане на строежа (част, етап от</w:t>
      </w:r>
      <w:r w:rsidR="008C347E" w:rsidRPr="00473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него) – Приложение № 15 към чл. 7, ал. 3, т. 15 от Наредба № 3 от 31 юли 2003 година за съставяне на актове и протоколи по време на строителството</w:t>
      </w:r>
      <w:r w:rsidR="006D15C3" w:rsidRPr="004731A1">
        <w:rPr>
          <w:rFonts w:ascii="Times New Roman" w:hAnsi="Times New Roman" w:cs="Times New Roman"/>
          <w:sz w:val="24"/>
          <w:szCs w:val="24"/>
        </w:rPr>
        <w:t xml:space="preserve"> и предоставяне </w:t>
      </w:r>
      <w:r w:rsidR="007B65B8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7B65B8"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 </w:t>
      </w:r>
      <w:r w:rsidR="006D15C3" w:rsidRPr="004731A1">
        <w:rPr>
          <w:rFonts w:ascii="Times New Roman" w:hAnsi="Times New Roman" w:cs="Times New Roman"/>
          <w:sz w:val="24"/>
          <w:szCs w:val="24"/>
        </w:rPr>
        <w:t>на фактура в оригинал.</w:t>
      </w:r>
    </w:p>
    <w:p w:rsidR="00F92BD1" w:rsidRPr="004731A1" w:rsidRDefault="006D15C3" w:rsidP="004731A1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i w:val="0"/>
          <w:sz w:val="24"/>
          <w:szCs w:val="24"/>
        </w:rPr>
        <w:t>За да бъде извършено плащане, трябва да са изпълнени всички, посочени в предходното изречение условия.</w:t>
      </w:r>
      <w:proofErr w:type="gramEnd"/>
      <w:r w:rsidRPr="004731A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i w:val="0"/>
          <w:sz w:val="24"/>
          <w:szCs w:val="24"/>
        </w:rPr>
        <w:t>Срокът за плащане започва да тече, считано от момента на настъпване на последното (във времево отношение) от условията.</w:t>
      </w:r>
      <w:proofErr w:type="gramEnd"/>
    </w:p>
    <w:p w:rsidR="007D41B3" w:rsidRPr="004731A1" w:rsidRDefault="007D41B3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(3)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Сборът от стойностите на всички извършени плащания по договора не може да надхвърля общата стойност на договора.</w:t>
      </w:r>
    </w:p>
    <w:p w:rsidR="00322E0C" w:rsidRPr="004731A1" w:rsidRDefault="007D41B3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(4)</w:t>
      </w:r>
      <w:r w:rsidRPr="004731A1">
        <w:rPr>
          <w:rFonts w:ascii="Times New Roman" w:hAnsi="Times New Roman" w:cs="Times New Roman"/>
          <w:sz w:val="24"/>
          <w:szCs w:val="24"/>
        </w:rPr>
        <w:t xml:space="preserve">Срокът на всички плащания разписани в договора може да бъде удължен при възникнали обстоятелства съгласно чл.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303а, ал.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2 от Търговския закон.</w:t>
      </w:r>
      <w:proofErr w:type="gramEnd"/>
    </w:p>
    <w:p w:rsidR="00322E0C" w:rsidRPr="004731A1" w:rsidRDefault="00322E0C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9FB" w:rsidRPr="004731A1" w:rsidRDefault="0046649F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bg-BG"/>
        </w:rPr>
        <w:t>Чл. 5</w:t>
      </w:r>
      <w:r w:rsidR="00717130" w:rsidRPr="004731A1">
        <w:rPr>
          <w:rFonts w:ascii="Times New Roman" w:eastAsia="Calibri" w:hAnsi="Times New Roman" w:cs="Times New Roman"/>
          <w:i w:val="0"/>
          <w:sz w:val="24"/>
          <w:szCs w:val="24"/>
          <w:lang w:val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(</w:t>
      </w:r>
      <w:r w:rsidR="00717130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1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)</w:t>
      </w:r>
      <w:r w:rsidR="008F09FB" w:rsidRPr="004731A1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Плащанията се извършват в български лева по банков път, по сметка на 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ИЗПЪЛНИТЕЛЯ</w:t>
      </w:r>
      <w:r w:rsidR="008F09FB" w:rsidRPr="004731A1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, както следва:</w:t>
      </w:r>
    </w:p>
    <w:p w:rsidR="008F09FB" w:rsidRPr="004731A1" w:rsidRDefault="008F09FB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Обслужваща банка:……………..</w:t>
      </w:r>
    </w:p>
    <w:p w:rsidR="008F09FB" w:rsidRPr="004731A1" w:rsidRDefault="008F09FB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 ..................</w:t>
      </w:r>
      <w:r w:rsidR="00563925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="00563925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</w:p>
    <w:p w:rsidR="00034567" w:rsidRPr="004731A1" w:rsidRDefault="008F09FB" w:rsidP="0003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BIC код: ............</w:t>
      </w:r>
      <w:r w:rsidR="00563925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717130" w:rsidRPr="004731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случай на промяна в сметката на </w:t>
      </w:r>
      <w:r w:rsidRPr="0047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7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ЗПЪЛНИТЕЛЯ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същият уведомява </w:t>
      </w:r>
      <w:r w:rsidRPr="0047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47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ЪЗЛОЖИТЕЛЯ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писмено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7</w:t>
      </w:r>
      <w:r w:rsidR="00FF0216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/седем/ </w:t>
      </w:r>
      <w:proofErr w:type="gramStart"/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-д</w:t>
      </w:r>
      <w:proofErr w:type="gramEnd"/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невен срок от настъпване на промяната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4022F0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Ако </w:t>
      </w:r>
      <w:r w:rsidR="004022F0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ВЪЗЛОЖИТЕЛЯТ </w:t>
      </w:r>
      <w:r w:rsidR="004022F0" w:rsidRPr="0047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не е бил уведомен за промяната в посочения срок, плащането </w:t>
      </w:r>
      <w:r w:rsidR="004022F0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се счита за </w:t>
      </w:r>
      <w:r w:rsidR="009350DE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валидно</w:t>
      </w:r>
      <w:r w:rsidR="004022F0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извършено. </w:t>
      </w:r>
    </w:p>
    <w:p w:rsidR="008F09FB" w:rsidRPr="00731A1D" w:rsidRDefault="008F09F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</w:t>
      </w:r>
      <w:r w:rsidR="00717130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</w:t>
      </w: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)</w:t>
      </w:r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случай, че за изпълнение на поръчката има сключен договор за подизпълнение възложителят заплаща възнаграждение директно на подизпълнителя при условията на чл. </w:t>
      </w:r>
      <w:proofErr w:type="gramStart"/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B703D7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>9</w:t>
      </w:r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настоящия договор.</w:t>
      </w:r>
      <w:proofErr w:type="gramEnd"/>
    </w:p>
    <w:p w:rsidR="008F09FB" w:rsidRPr="004731A1" w:rsidRDefault="008F09FB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</w:t>
      </w:r>
      <w:r w:rsidR="00717130" w:rsidRPr="00731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4</w:t>
      </w:r>
      <w:r w:rsidRPr="00731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)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Общата стойност на договора не може да се променя за целия срок на договора и не</w:t>
      </w:r>
      <w:r w:rsidR="00F25F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може да надвишава ценовото предложение на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8F09FB" w:rsidRDefault="007358DA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(</w:t>
      </w:r>
      <w:r w:rsidR="00717130" w:rsidRPr="004731A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</w:t>
      </w:r>
      <w:r w:rsidR="008F09FB" w:rsidRPr="004731A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) 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Всички фактури за извършване на плащания се изготвят на български език, в съответствие със Закона за счетоводството и подзаконовите нормативни актове. </w:t>
      </w:r>
    </w:p>
    <w:p w:rsidR="00EA7D09" w:rsidRPr="00963889" w:rsidRDefault="00EA7D09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:rsidR="008F09FB" w:rsidRPr="004731A1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V. ПРАВА И ЗАДЪЛЖЕНИЯ НА СТРАНИТЕ</w:t>
      </w:r>
    </w:p>
    <w:p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124E9D" w:rsidRPr="004731A1" w:rsidRDefault="0046649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(1)ВЪЗЛОЖИТЕЛЯТ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 длъжен: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 да заплати уговореното възнаграждение по начина и съгласно условията на настоящия договор;</w:t>
      </w:r>
    </w:p>
    <w:p w:rsidR="006C2C6C" w:rsidRPr="004731A1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да предостави на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цялата необходимата изходна информация за точното и качествено изпълнение на възложените с настоящия договор работи.</w:t>
      </w:r>
    </w:p>
    <w:p w:rsidR="006C2C6C" w:rsidRPr="00731A1D" w:rsidRDefault="006C2C6C" w:rsidP="004731A1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proofErr w:type="gramStart"/>
      <w:r w:rsidR="00694CA8" w:rsidRPr="004731A1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694CA8" w:rsidRPr="004731A1">
        <w:rPr>
          <w:rFonts w:ascii="Times New Roman" w:hAnsi="Times New Roman" w:cs="Times New Roman"/>
          <w:sz w:val="24"/>
          <w:szCs w:val="24"/>
        </w:rPr>
        <w:t xml:space="preserve"> оказва всякакво нужно съдействие на </w:t>
      </w:r>
      <w:r w:rsidR="00694CA8"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694CA8" w:rsidRPr="004731A1">
        <w:rPr>
          <w:rFonts w:ascii="Times New Roman" w:hAnsi="Times New Roman" w:cs="Times New Roman"/>
          <w:sz w:val="24"/>
          <w:szCs w:val="24"/>
        </w:rPr>
        <w:t>за изпълнениена работите, възложени с настоящия договор</w:t>
      </w:r>
      <w:r w:rsidR="00694CA8" w:rsidRPr="004731A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94CA8" w:rsidRPr="00731A1D" w:rsidRDefault="006C2C6C" w:rsidP="004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4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да предостави на </w:t>
      </w:r>
      <w:r w:rsidR="00694CA8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строителната площадка с Протокол обр. № 2 към чл. 7, ал. 3, т. 2 от </w:t>
      </w:r>
      <w:r w:rsidR="00694CA8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Наредба № 3 от 31 юли 2003 година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график;</w:t>
      </w:r>
    </w:p>
    <w:p w:rsidR="008F09FB" w:rsidRPr="00731A1D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5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осигури достъп до обектите на интервенция, като при необходимост изисква от </w:t>
      </w:r>
      <w:r w:rsidR="00694CA8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изготвяне на график за извършване на дейностите, предмет на обществената поръчка;</w:t>
      </w:r>
    </w:p>
    <w:p w:rsidR="008F09FB" w:rsidRPr="00731A1D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6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 да осигури консултант по смисъла на чл. 166, ал. 1, т. 1 от Закона за устройството на територията, който ще извърши строителен надзор на обекта на интервенция;</w:t>
      </w:r>
    </w:p>
    <w:p w:rsidR="006C2C6C" w:rsidRPr="00731A1D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7. </w:t>
      </w:r>
      <w:proofErr w:type="gram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уведоми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представителите на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троителния надзор и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, които ще подписват всички актове и протоколи съгласно Наредба № 3 за съставяне на актове и протоколи по време на строителството.</w:t>
      </w:r>
    </w:p>
    <w:p w:rsidR="006C2C6C" w:rsidRPr="004731A1" w:rsidRDefault="006C2C6C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8. </w:t>
      </w:r>
      <w:proofErr w:type="gram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писмено в 5 /пет</w:t>
      </w:r>
      <w:r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/-дневен срок от установяване на появили се в гаранционния срок дефекти, в случай на установени такива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:rsidR="008F09FB" w:rsidRPr="004731A1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 да приеме изпълнението в случай, че то съответства на уговорените условия;</w:t>
      </w:r>
    </w:p>
    <w:p w:rsidR="00124E9D" w:rsidRPr="00731A1D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r w:rsidR="0023674A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лед подписване на Констативен акт за установяване годността за приемане на строежа </w:t>
      </w:r>
      <w:r w:rsidR="00FB6823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– 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Констативен акт обр. № 15да предприеме необходимите действия за получаване на </w:t>
      </w:r>
      <w:r w:rsidR="008F09FB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Удостоверение за въвеждане на обекта в експлоатация</w:t>
      </w:r>
      <w:r w:rsidR="00731A1D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06257" w:rsidRPr="00731A1D" w:rsidRDefault="00F0625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11. 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lang w:val="bg-BG"/>
        </w:rPr>
        <w:t>да съхранява всички документи по изпълнението на настоящия договор.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(2)ВЪЗЛОЖИТЕЛЯТ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1. да изисква информация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хода на изпълнението на предмета на договора;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да осъществява контрол по изпълнението на този договор, стига да не възпрепятства работата на </w:t>
      </w:r>
      <w:r w:rsidRPr="0073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да не нарушава оперативната му самостоятелност;</w:t>
      </w:r>
    </w:p>
    <w:p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да прави възражения по изпълнението на работата в случай на неточно </w:t>
      </w:r>
      <w:r w:rsidR="00B830EF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или некачествено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4. да откаже да приеме част от работата или цялата в случай, че </w:t>
      </w:r>
      <w:r w:rsidRPr="0073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е отклонил от поръчката или работата му е с недостатъци;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5. да дава указания, които са задължителни за </w:t>
      </w:r>
      <w:r w:rsidR="006C2C6C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освен ако са в нарушение на строителните правила и нормативи, на нормативни актове или водят до съществено отклонение от поръчката;</w:t>
      </w:r>
    </w:p>
    <w:p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 w:rsidR="008F09FB"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 носи отговорност за действия и/или бездействия на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или неговите подизпълнители в рамките на обекта, в резултат на които възникват: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мърт или злополука, на което и да било физическо лице;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</w:t>
      </w:r>
      <w:r w:rsidR="00550F7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нарушение на нормативни изисквания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неговите служители или лица, подчинени на неговите служители, или в резултат на нарушение на правата на трети лица.</w:t>
      </w:r>
    </w:p>
    <w:p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 право да усвоява суми от Гаранцията за изпълнение при условията на Договора</w:t>
      </w:r>
      <w:r w:rsidR="00EF5B64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F5B64" w:rsidRPr="004731A1" w:rsidRDefault="00EF5B64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8F09FB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Чл. 7</w:t>
      </w:r>
      <w:r w:rsidR="008F09FB" w:rsidRPr="004731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(1) ИЗПЪЛНИТЕЛЯТ</w:t>
      </w:r>
      <w:r w:rsidR="008F09FB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длъжен:</w:t>
      </w:r>
    </w:p>
    <w:p w:rsidR="000C7823" w:rsidRPr="00731A1D" w:rsidRDefault="000C7823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1.във всички етапи на изпълнението на договора, да спазва императивните разпоредби на ЗУТ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, регламентиращи задълженията на строителя, като носи изцяло риска и отговорността за всички опасности по изпълнение на работите или доставените материали и оборудване, вложени в строителството, по време на целия срок на договора</w:t>
      </w:r>
      <w:r w:rsidR="00FA714C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FA714C" w:rsidRPr="00731A1D" w:rsidRDefault="00FA714C" w:rsidP="004731A1">
      <w:pPr>
        <w:pStyle w:val="af4"/>
        <w:tabs>
          <w:tab w:val="left" w:pos="993"/>
          <w:tab w:val="left" w:pos="9922"/>
        </w:tabs>
        <w:spacing w:after="0" w:line="240" w:lineRule="auto"/>
        <w:ind w:left="0" w:firstLine="720"/>
        <w:jc w:val="both"/>
      </w:pPr>
      <w:r w:rsidRPr="00731A1D">
        <w:rPr>
          <w:rFonts w:eastAsia="Calibri"/>
        </w:rPr>
        <w:t xml:space="preserve">2. </w:t>
      </w:r>
      <w:r w:rsidRPr="00731A1D">
        <w:t>да изпълни договорените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норми;</w:t>
      </w:r>
    </w:p>
    <w:p w:rsidR="000C7823" w:rsidRPr="00731A1D" w:rsidRDefault="00FA714C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 да държи на обекта едно копие от инвестиционния проект и да го предоставя, при поискване от представители участници в строителството и контролните органи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3A2C28" w:rsidRPr="00731A1D" w:rsidRDefault="00FA714C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осигурява достъп до строежа на съответните контролни органи и на представителите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 представители на строителния надзор;</w:t>
      </w:r>
    </w:p>
    <w:p w:rsidR="000C7823" w:rsidRPr="00731A1D" w:rsidRDefault="00FA714C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своевременно да уведомява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всички обстоятелства, които създават реални предпоставки за забавяне или спиране изпълнението на строително-монтажните работи и/или други дейности по реализация на обекта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1D4F10" w:rsidRPr="00731A1D" w:rsidRDefault="001D4F10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6.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да поддържа валидна регистрация в ЦПРС към Строителната камара за изпълнение на строежи от категорията строеж, в която попадат обекта на поръчката за целия срок на договора;</w:t>
      </w:r>
    </w:p>
    <w:p w:rsidR="001D4F10" w:rsidRPr="00731A1D" w:rsidRDefault="001D4F10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7. да поддържа валидна застраховка за покриване на пълната му професионална отговорност като строител,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 за целия срок на Договора;</w:t>
      </w:r>
    </w:p>
    <w:p w:rsidR="000328C1" w:rsidRPr="00731A1D" w:rsidRDefault="000328C1" w:rsidP="006C5282">
      <w:pPr>
        <w:tabs>
          <w:tab w:val="left" w:pos="993"/>
          <w:tab w:val="left" w:pos="108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8. </w:t>
      </w:r>
      <w:r w:rsidRPr="00731A1D">
        <w:rPr>
          <w:rFonts w:ascii="Times New Roman" w:hAnsi="Times New Roman" w:cs="Times New Roman"/>
          <w:sz w:val="24"/>
          <w:szCs w:val="24"/>
        </w:rPr>
        <w:t xml:space="preserve">да не променя състава на експертите, които отговарят за изпълнението, съгласно </w:t>
      </w:r>
      <w:r w:rsidRPr="00731A1D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731A1D">
        <w:rPr>
          <w:rFonts w:ascii="Times New Roman" w:hAnsi="Times New Roman" w:cs="Times New Roman"/>
          <w:i/>
          <w:sz w:val="24"/>
          <w:szCs w:val="24"/>
        </w:rPr>
        <w:t>писък на членовете на ръководния състав, които ще отговарят за изпълнението</w:t>
      </w:r>
      <w:r w:rsidRPr="00731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31A1D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офертата на </w:t>
      </w: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 </w:t>
      </w:r>
      <w:r w:rsidRPr="00731A1D">
        <w:rPr>
          <w:rFonts w:ascii="Times New Roman" w:hAnsi="Times New Roman" w:cs="Times New Roman"/>
          <w:color w:val="000000"/>
          <w:sz w:val="24"/>
          <w:szCs w:val="24"/>
        </w:rPr>
        <w:t>и неразделна</w:t>
      </w:r>
      <w:r w:rsidRPr="00731A1D">
        <w:rPr>
          <w:rFonts w:ascii="Times New Roman" w:hAnsi="Times New Roman" w:cs="Times New Roman"/>
          <w:sz w:val="24"/>
          <w:szCs w:val="24"/>
        </w:rPr>
        <w:t xml:space="preserve"> част от този договор, без предварително писмено съгласие от страна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0C7823" w:rsidRPr="00731A1D" w:rsidRDefault="000328C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представя на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сертификати за съответствие и декларации за произхода на материалите, влагани в строителството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2E692E" w:rsidRPr="004731A1" w:rsidRDefault="000328C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да изпълни договорените проектни и строително-монтажни работи качествено и в договорения срок при </w:t>
      </w:r>
      <w:r w:rsidR="00060239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спазване на Техническата </w:t>
      </w:r>
      <w:r w:rsidR="003C15D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спецификация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действащата нормативна уредба, в това число изискванията по охрана на труда, санитарните и противопожарни норми, опазване на околната среда и безопасността на строителните 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работи, 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Техническото п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170A6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едложение за изпълнение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поръчката, Ценовото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предложение, в т.ч Количествено–стойностна сметка, съдържаща обема и единичните цени за всеки вид работа или дейност </w:t>
      </w:r>
      <w:r w:rsidR="003A2C28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представляващи неразделна част от този договор, както и в съответствие с нормативните и техническ</w:t>
      </w:r>
      <w:r w:rsidR="00EA7D09">
        <w:rPr>
          <w:rFonts w:ascii="Times New Roman" w:eastAsia="Calibri" w:hAnsi="Times New Roman" w:cs="Times New Roman"/>
          <w:sz w:val="24"/>
          <w:szCs w:val="24"/>
          <w:lang w:val="bg-BG"/>
        </w:rPr>
        <w:t>и изисквания за този вид работа</w:t>
      </w:r>
      <w:r w:rsidR="00C24981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6D51FD" w:rsidRPr="004731A1" w:rsidRDefault="00EA7D09" w:rsidP="004731A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11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.при извършването на дейността да спазва изцяло нормативните и технически изиск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вания за договорения вид работа</w:t>
      </w:r>
      <w:r w:rsidR="000328C1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:rsidR="000328C1" w:rsidRPr="004731A1" w:rsidRDefault="000328C1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 xml:space="preserve">13. </w:t>
      </w:r>
      <w:proofErr w:type="gramStart"/>
      <w:r w:rsidRPr="004731A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изпълнява задълженията си самостоятелно или с подизпълнител.</w:t>
      </w:r>
      <w:proofErr w:type="gramEnd"/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При ползване на подизпълнител, </w:t>
      </w:r>
      <w:r w:rsidRPr="004731A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спазва разпоредбите на чл.</w:t>
      </w:r>
      <w:proofErr w:type="gramEnd"/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  <w:lang w:eastAsia="bg-BG"/>
        </w:rPr>
        <w:t>66 от Закона за обществени поръчки.</w:t>
      </w:r>
      <w:proofErr w:type="gramEnd"/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731A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да сключи договор за подизпълнение, </w:t>
      </w:r>
      <w:r w:rsidRPr="004731A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ако е обявил в офертата си ползването на подизпълнители.</w:t>
      </w:r>
      <w:proofErr w:type="gramEnd"/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(2)ИЗПЪЛНИТЕЛЯТ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:rsidR="008F09FB" w:rsidRPr="004731A1" w:rsidRDefault="001B072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необходимото съдействие за изпълнение на работата и допълнителна информация при необходимост и съдействие в случаите, когато възникнали проблеми могат да се решат само с негово участие;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приемане на работата, в случай че е изпълнена точно и съобразно уговореното</w:t>
      </w:r>
      <w:r w:rsidR="00DC2627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</w:t>
      </w:r>
      <w:r w:rsidR="008D652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получи договореното възнаграждение при точно изпълнение на настоящия договор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:rsidR="00DC2627" w:rsidRPr="004731A1" w:rsidRDefault="0002730E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иска замяна на експерт от ръководния състав за изпълнение на поръчката. </w:t>
      </w:r>
      <w:proofErr w:type="gram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Замяната на експерт се извършва в случай, че експерт включен в изпълнението й по обективни причини не може да осъществява работата си по </w:t>
      </w:r>
      <w:r w:rsidR="00DC2627" w:rsidRPr="004731A1">
        <w:rPr>
          <w:rFonts w:ascii="Times New Roman" w:hAnsi="Times New Roman" w:cs="Times New Roman"/>
          <w:bCs/>
          <w:sz w:val="24"/>
          <w:szCs w:val="24"/>
        </w:rPr>
        <w:t>обекта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Замяната се извършва след предварителни писмено съгласуване с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като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следва да предложи експерт със същата или по-висока квалификация и опит в сравнение с експерта, който се замества.</w:t>
      </w:r>
      <w:proofErr w:type="gram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2627" w:rsidRPr="004731A1">
        <w:rPr>
          <w:rFonts w:ascii="Times New Roman" w:hAnsi="Times New Roman" w:cs="Times New Roman"/>
          <w:sz w:val="24"/>
          <w:szCs w:val="24"/>
        </w:rPr>
        <w:t xml:space="preserve">Допълнителни разходи, възникнали в резултат от смяната на експерта, са за сметка на </w:t>
      </w:r>
      <w:r w:rsidR="00DC2627"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429DD" w:rsidRPr="004731A1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DC2627" w:rsidRPr="004731A1" w:rsidRDefault="00DC2627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  <w:lang w:val="bg-BG"/>
        </w:rPr>
        <w:t>5.д</w:t>
      </w:r>
      <w:r w:rsidRPr="004731A1">
        <w:rPr>
          <w:rFonts w:ascii="Times New Roman" w:hAnsi="Times New Roman" w:cs="Times New Roman"/>
          <w:sz w:val="24"/>
          <w:szCs w:val="24"/>
        </w:rPr>
        <w:t xml:space="preserve">а изисква спазване на конфиденциалност от страна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по отношение на свързани с негова търговска тайна предложения и дейности, които прилага за качественото изпълнение на настоящия договор.</w:t>
      </w:r>
    </w:p>
    <w:p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8F09FB" w:rsidRPr="004731A1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НОСЕНЕ НА РИСК</w:t>
      </w:r>
    </w:p>
    <w:p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8F09FB" w:rsidRPr="004731A1" w:rsidRDefault="0046649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8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E00A1C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(1) 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Рискът от случайно погиване или повреждане на извършените СМР, материали, техника и др. се носи от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B04F1A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 предаването на обекта на </w:t>
      </w:r>
      <w:r w:rsidR="004575CE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ВЪЗЛОЖИТЕЛЯ.</w:t>
      </w:r>
    </w:p>
    <w:p w:rsidR="00E00A1C" w:rsidRPr="004731A1" w:rsidRDefault="00E00A1C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носи риска от погиване или повреждане на вече приетите СМР, освен ако погиването или повреждането е по вина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или последният е могъл да го предотврати при полагане на дължимата грижа.</w:t>
      </w:r>
      <w:proofErr w:type="gramEnd"/>
    </w:p>
    <w:p w:rsidR="00E00A1C" w:rsidRPr="004731A1" w:rsidRDefault="00E00A1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D5BCF" w:rsidRPr="004731A1" w:rsidRDefault="002D364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ПРИЕМАНЕ НА ИЗПЪЛНЕНИЕТО. ГАРАНЦИОННИ СРОКОВЕ.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ЗАПОВЕДНА КНИГА НА СТРОЕЖА</w:t>
      </w:r>
    </w:p>
    <w:p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D5BCF" w:rsidRPr="004731A1" w:rsidRDefault="0046649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9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="002D5BCF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Всички обстоятелства, свързани с изпълнението на този договор, като предаване и приемане на строителната площадка, приемане на изпълнените строително-монтажните работи, както и такива подлежащи на закриване, съставяне на междинни и окончателни актове и протоколи за приемане и предаване на строително-монтажните работи и други, се документират и оформят от представителите на страните по договора, съглас</w:t>
      </w:r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 Наредба № 3 от 31.07.2003г</w:t>
      </w:r>
      <w:r w:rsidR="002D5BCF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за съставяне на актове и протоколи по време на строителството и приложимата нормативна уредба, както и документи доказващи количественото и качествено изпълнение на дадения вид дейност. </w:t>
      </w:r>
    </w:p>
    <w:p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(2)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Актовете и протоколите се съставят във форма и вид, предписан от нормативните документи и имат доказателствена сила при установяване на обстоятелствата, свързани със започването, спирането, изпълнението и приемането на работите по предмета на настоящия договор.</w:t>
      </w:r>
    </w:p>
    <w:p w:rsidR="002D5BCF" w:rsidRPr="004731A1" w:rsidRDefault="002D5BCF" w:rsidP="004731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(3)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Актовете и протоколите се изготвят въз основа на данни от строителните книжа, от други документи, изискващи се по съответния нормативен акт, от договорите, свързани с изпълнението на строежите, и от констатациите при задължителни проверки, огледи и измервания на място.</w:t>
      </w:r>
    </w:p>
    <w:p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="00502C26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 констатиране на несъществени недостатъци, които не възпрепятстват нормалнияход на изпълнение на договора,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 може да откаже да приеме изпълненото. За тези недостатъци се съставят протоколи, в които се договарят сроковете, в които следва да бъдат отстранени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негова сметка.</w:t>
      </w:r>
    </w:p>
    <w:p w:rsidR="00502C26" w:rsidRPr="004731A1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(5)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срок.</w:t>
      </w:r>
    </w:p>
    <w:p w:rsidR="00502C26" w:rsidRPr="004731A1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(6)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задължава да поправи всяка некачествено изпълнена работа, за която има надлежно съставен протокол за констатация, съгласно действащото законодателство, или констатирано договорно нарушение. </w:t>
      </w:r>
    </w:p>
    <w:p w:rsidR="00502C26" w:rsidRPr="004731A1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(7)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Проявените дефекти и недостатъци се констатират с протокол, подписан от представители на страните по договора и Строителния надзор, в който се посочват и сроковете за отстраняването им.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(8)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Страните уговарят гаранционни срокове за видовете строително-монтажни работи в размер съобразно минималните изисквания </w:t>
      </w:r>
      <w:r w:rsidRPr="00731A1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731A1D">
        <w:rPr>
          <w:rFonts w:ascii="Times New Roman" w:hAnsi="Times New Roman" w:cs="Times New Roman"/>
          <w:noProof/>
          <w:color w:val="000000"/>
          <w:sz w:val="24"/>
          <w:szCs w:val="24"/>
        </w:rPr>
        <w:t>чл. 20, ал. 4 от</w:t>
      </w:r>
      <w:r w:rsidRPr="00731A1D">
        <w:rPr>
          <w:rFonts w:ascii="Times New Roman" w:hAnsi="Times New Roman" w:cs="Times New Roman"/>
          <w:bCs/>
          <w:sz w:val="24"/>
          <w:szCs w:val="24"/>
        </w:rPr>
        <w:t xml:space="preserve">Наредба № 2 от </w:t>
      </w:r>
      <w:r w:rsidR="00601D35" w:rsidRPr="00731A1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31 юли 2003 г. </w:t>
      </w:r>
      <w:r w:rsidRPr="00731A1D">
        <w:rPr>
          <w:rFonts w:ascii="Times New Roman" w:hAnsi="Times New Roman" w:cs="Times New Roman"/>
          <w:bCs/>
          <w:sz w:val="24"/>
          <w:szCs w:val="24"/>
        </w:rPr>
        <w:t xml:space="preserve">за въвеждане в експлоатация на строежите в Република България и минимални гаранционни срокове за изпълнени строителни и монтажни работи. 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(9)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Гаранционните срокове започват да текат от датата на въвеждане на </w:t>
      </w:r>
      <w:r w:rsidR="00123F4A" w:rsidRPr="00731A1D">
        <w:rPr>
          <w:rFonts w:ascii="Times New Roman" w:hAnsi="Times New Roman" w:cs="Times New Roman"/>
          <w:sz w:val="24"/>
          <w:szCs w:val="24"/>
          <w:lang w:val="bg-BG"/>
        </w:rPr>
        <w:t>обекта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експлоатация.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 xml:space="preserve">Отговорността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при изпълнение на настоящия договор за обществена поръчка приключва с изтичането на последния гаранционен срок, съгласно ал.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Style w:val="FontStyle28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(10) 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се задължава да отстранява за своя сметка скритите недостатъци и появилите се дефекти в поетия гаранционен срок.</w:t>
      </w:r>
    </w:p>
    <w:p w:rsidR="00502C26" w:rsidRPr="00731A1D" w:rsidRDefault="00502C26" w:rsidP="006C5282">
      <w:pPr>
        <w:tabs>
          <w:tab w:val="left" w:pos="99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(11)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При установяване на появили се в гаранционния срок дефекти,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731A1D">
        <w:rPr>
          <w:rFonts w:ascii="Times New Roman" w:hAnsi="Times New Roman" w:cs="Times New Roman"/>
          <w:sz w:val="24"/>
          <w:szCs w:val="24"/>
        </w:rPr>
        <w:t xml:space="preserve">уведомява писмено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:rsidR="00502C26" w:rsidRPr="00731A1D" w:rsidRDefault="00502C26" w:rsidP="006C5282">
      <w:pPr>
        <w:tabs>
          <w:tab w:val="left" w:pos="993"/>
          <w:tab w:val="left" w:pos="126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(12)</w:t>
      </w:r>
      <w:proofErr w:type="gramStart"/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се задължава да отстрани за своя сметка появилите се в гаранционния срок дефекти в срок от 10 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>десет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 xml:space="preserve"> календарни дни от получаване на писменото уведомление за тях от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731A1D">
        <w:rPr>
          <w:rFonts w:ascii="Times New Roman" w:hAnsi="Times New Roman" w:cs="Times New Roman"/>
          <w:sz w:val="24"/>
          <w:szCs w:val="24"/>
        </w:rPr>
        <w:t>(или при доказана обективна невъзможност в посочения срок – в предварително уговорен между страните разумен срок).</w:t>
      </w:r>
      <w:proofErr w:type="gramEnd"/>
    </w:p>
    <w:p w:rsidR="00502C26" w:rsidRPr="00731A1D" w:rsidRDefault="00502C26" w:rsidP="006C5282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(13)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случай на неизпълнение на задължението на изпълнителя по ал.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 xml:space="preserve">12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има право </w:t>
      </w:r>
      <w:r w:rsidRPr="00731A1D">
        <w:rPr>
          <w:rStyle w:val="FontStyle28"/>
        </w:rPr>
        <w:t xml:space="preserve">да възложи отстраняването им на друго физическо или юридическо лице, като направените разходи, доказани със съответните документи, са за сметка на </w:t>
      </w:r>
      <w:r w:rsidRPr="00731A1D">
        <w:rPr>
          <w:rStyle w:val="FontStyle28"/>
          <w:b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C26" w:rsidRPr="00731A1D" w:rsidRDefault="00502C26" w:rsidP="006C5282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(14)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случаите на ал.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 xml:space="preserve">13, </w:t>
      </w:r>
      <w:r w:rsidRPr="00731A1D">
        <w:rPr>
          <w:rStyle w:val="FontStyle28"/>
          <w:b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направените разходи за отстраняване на дефектите в двоен размер.</w:t>
      </w:r>
      <w:proofErr w:type="gramEnd"/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lastRenderedPageBreak/>
        <w:t>(15)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Всички предписания и заповеди, свързани с изпълнението на СМР, издадени от оправомощените за това лица и специализираните контролни органи съгласно Закона за устройство на територията, се вписват в заповедната книга на Строежа, която се съхранява на строежа от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Лицата, издали предписанията, респ.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заповедите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, задължително ги подписват и датират. 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(16) </w:t>
      </w:r>
      <w:r w:rsidRPr="00731A1D">
        <w:rPr>
          <w:rFonts w:ascii="Times New Roman" w:hAnsi="Times New Roman" w:cs="Times New Roman"/>
          <w:sz w:val="24"/>
          <w:szCs w:val="24"/>
        </w:rPr>
        <w:t xml:space="preserve">Предписанията и заповедите, вписани в заповедната книга, са задължителни за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26" w:rsidRPr="00731A1D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(17) </w:t>
      </w:r>
      <w:r w:rsidRPr="00731A1D">
        <w:rPr>
          <w:rFonts w:ascii="Times New Roman" w:hAnsi="Times New Roman" w:cs="Times New Roman"/>
          <w:color w:val="000000"/>
          <w:sz w:val="24"/>
          <w:szCs w:val="24"/>
        </w:rPr>
        <w:t xml:space="preserve">Ако </w:t>
      </w: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не иска да изпълни предписание или заповед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1A1D">
        <w:rPr>
          <w:rFonts w:ascii="Times New Roman" w:hAnsi="Times New Roman" w:cs="Times New Roman"/>
          <w:b/>
          <w:sz w:val="24"/>
          <w:szCs w:val="24"/>
        </w:rPr>
        <w:t>КОНСУЛТАНТА</w:t>
      </w:r>
      <w:r w:rsidRPr="00731A1D">
        <w:rPr>
          <w:rFonts w:ascii="Times New Roman" w:hAnsi="Times New Roman" w:cs="Times New Roman"/>
          <w:sz w:val="24"/>
          <w:szCs w:val="24"/>
        </w:rPr>
        <w:t>, той има право в 3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 </w:t>
      </w:r>
      <w:r w:rsidRPr="00731A1D">
        <w:rPr>
          <w:rFonts w:ascii="Times New Roman" w:hAnsi="Times New Roman" w:cs="Times New Roman"/>
          <w:sz w:val="24"/>
          <w:szCs w:val="24"/>
        </w:rPr>
        <w:t>-дневен срок от тяхното издаване да впише мотивиран отказ в заповедната книга.</w:t>
      </w:r>
    </w:p>
    <w:p w:rsidR="00502C26" w:rsidRPr="004731A1" w:rsidRDefault="00502C26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(18) </w:t>
      </w:r>
      <w:r w:rsidRPr="00731A1D">
        <w:rPr>
          <w:rFonts w:ascii="Times New Roman" w:hAnsi="Times New Roman" w:cs="Times New Roman"/>
          <w:sz w:val="24"/>
          <w:szCs w:val="24"/>
        </w:rPr>
        <w:t>В случай, че в 7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/седем/</w:t>
      </w:r>
      <w:r w:rsidRPr="00731A1D">
        <w:rPr>
          <w:rFonts w:ascii="Times New Roman" w:hAnsi="Times New Roman" w:cs="Times New Roman"/>
          <w:sz w:val="24"/>
          <w:szCs w:val="24"/>
        </w:rPr>
        <w:t xml:space="preserve">-дневен срок от вписване на мотивирания отказ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КОНСУЛТАНТЪТ </w:t>
      </w:r>
      <w:r w:rsidRPr="00731A1D">
        <w:rPr>
          <w:rFonts w:ascii="Times New Roman" w:hAnsi="Times New Roman" w:cs="Times New Roman"/>
          <w:sz w:val="24"/>
          <w:szCs w:val="24"/>
        </w:rPr>
        <w:t xml:space="preserve">писмено не отмени предписанието или заповедта си, то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23152B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Pr="00731A1D">
        <w:rPr>
          <w:rFonts w:ascii="Times New Roman" w:hAnsi="Times New Roman" w:cs="Times New Roman"/>
          <w:sz w:val="24"/>
          <w:szCs w:val="24"/>
        </w:rPr>
        <w:t xml:space="preserve">-дневен срок може да направи възражение пред органите на ДНСК, като до произнасянето им строителството се спира.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След проверка органите на ДНСК издават задължителни указания, свързани с изпълнението на СМР по договора.</w:t>
      </w:r>
      <w:proofErr w:type="gramEnd"/>
    </w:p>
    <w:p w:rsidR="00731A1D" w:rsidRPr="004731A1" w:rsidRDefault="00731A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:rsidR="00BE7440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 ГАРАНЦИ</w:t>
      </w:r>
      <w:r w:rsidR="00EC5AD5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Я 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ЗА ИЗПЪЛНЕНИЕ НА ДОГОВОРА</w:t>
      </w:r>
      <w:r w:rsidR="00EC5AD5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.ГАРАНЦИЯ ЗА АВАНСОВО ПРЕДОСТАВЕНИ СРЕДСТВА</w:t>
      </w:r>
    </w:p>
    <w:p w:rsidR="00BE7440" w:rsidRPr="004731A1" w:rsidRDefault="00BE744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:rsidR="005E7520" w:rsidRPr="00103769" w:rsidRDefault="005E752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Гаранция за </w:t>
      </w: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изпълнение</w:t>
      </w:r>
    </w:p>
    <w:p w:rsidR="00951D08" w:rsidRPr="00103769" w:rsidRDefault="008F09FB" w:rsidP="004731A1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Чл. 1</w:t>
      </w:r>
      <w:r w:rsidR="0046649F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0</w:t>
      </w: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</w:t>
      </w:r>
      <w:r w:rsidR="00951D08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(1) 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подписване на договора </w:t>
      </w:r>
      <w:r w:rsidR="00951D08" w:rsidRPr="00103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ИЗПЪЛНИТЕЛЯТ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представя гаранция за обезпечаване на изпълнението </w:t>
      </w:r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на задълженията си по него</w:t>
      </w:r>
      <w:r w:rsidR="00951D08" w:rsidRPr="00103769">
        <w:rPr>
          <w:rFonts w:ascii="Times New Roman" w:hAnsi="Times New Roman" w:cs="Times New Roman"/>
          <w:sz w:val="24"/>
          <w:szCs w:val="24"/>
        </w:rPr>
        <w:t xml:space="preserve">, в </w:t>
      </w:r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една от следните форми:</w:t>
      </w:r>
    </w:p>
    <w:p w:rsidR="00951D08" w:rsidRPr="00103769" w:rsidRDefault="00951D08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Парична сума в лева в размер на </w:t>
      </w:r>
      <w:r w:rsidR="001C6CE8" w:rsidRPr="005D1A8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5D1A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стойността на договора без ДДС, депозирана по банкова сметка на </w:t>
      </w:r>
      <w:r w:rsidRPr="0010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, както следва:</w:t>
      </w:r>
    </w:p>
    <w:p w:rsidR="00951D08" w:rsidRPr="00103769" w:rsidRDefault="00951D08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Обслужваща банка: ……………..</w:t>
      </w:r>
    </w:p>
    <w:p w:rsidR="00951D08" w:rsidRPr="00103769" w:rsidRDefault="00951D08" w:rsidP="0047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IBAN: .............................................</w:t>
      </w:r>
    </w:p>
    <w:p w:rsidR="00034567" w:rsidRPr="00103769" w:rsidRDefault="00951D08" w:rsidP="0003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BIC код: ........................................</w:t>
      </w:r>
    </w:p>
    <w:p w:rsidR="00951D08" w:rsidRPr="004731A1" w:rsidRDefault="00951D08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Банкова гаранция за сума в лева в размер на </w:t>
      </w:r>
      <w:r w:rsidR="001C6CE8" w:rsidRPr="00A61C4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от стойността на договора без ДДС със срок на валидност </w:t>
      </w:r>
      <w:bookmarkStart w:id="4" w:name="_Hlk4493102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не по-малко от 30 </w:t>
      </w:r>
      <w:r w:rsidR="00780119" w:rsidRPr="00103769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дни </w:t>
      </w:r>
      <w:bookmarkStart w:id="5" w:name="_Hlk728718"/>
      <w:r w:rsidRPr="00103769">
        <w:rPr>
          <w:rFonts w:ascii="Times New Roman" w:hAnsi="Times New Roman" w:cs="Times New Roman"/>
          <w:color w:val="000000"/>
          <w:sz w:val="24"/>
          <w:szCs w:val="24"/>
        </w:rPr>
        <w:t>след приключване на всички дейности, включени в предмета на договора.</w:t>
      </w:r>
      <w:bookmarkEnd w:id="4"/>
      <w:bookmarkEnd w:id="5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3769">
        <w:rPr>
          <w:rFonts w:ascii="Times New Roman" w:hAnsi="Times New Roman" w:cs="Times New Roman"/>
          <w:color w:val="000000"/>
          <w:sz w:val="24"/>
          <w:szCs w:val="24"/>
        </w:rPr>
        <w:t>Банковата г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аранция трябва да бъде безусловна, неотменима </w:t>
      </w:r>
      <w:r w:rsidRPr="0010376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 в полза на </w:t>
      </w:r>
      <w:r w:rsidRPr="0010376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ВЪЗЛОЖИТЕЛЯ</w:t>
      </w:r>
      <w:r w:rsidRPr="0010376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 конкретния договор, както и да може да се усвои изцяло или на части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зависимост от претендираното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обезщетение.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Гаранцията трябва да съдържа задължение на банката гарант, да извърши безусловно плащане в полза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 първо писмено искане от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случай че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 е изпълнил някое от задълженията си по договора.</w:t>
      </w:r>
      <w:proofErr w:type="gramEnd"/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Застраховка, която обезпечава изпълнението чрез покритие на отговорността на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следва да бъде посочен като трето ползващо се лице по тази застраховка.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Застраховката не може да бъде използвана за обезпечение на отговорността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 друг договор, а следва да е сключена за настоящия договор.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Застраховката следва да е със срок на валидност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не по-малко от 30 </w:t>
      </w:r>
      <w:r w:rsidR="00780119" w:rsidRPr="004731A1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дни след приключване на всички дейности, включени в предмета на договора.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Застрахователната сума по сключената застраховка трябва да е в размер, равен на </w:t>
      </w:r>
      <w:r w:rsidR="006C5282">
        <w:rPr>
          <w:rFonts w:ascii="Times New Roman" w:hAnsi="Times New Roman" w:cs="Times New Roman"/>
          <w:color w:val="000000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% от стойността на договора.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Застрахователната премия трябва да е платима еднократно.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(2)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Разходите за депозита, банковата гаранция или застраховка са за сметка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Гаранцията за изпълнение покрива всяко неточно изпълнение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на договора, в резултат на недобросъвестно поведение от страна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както и поправяне на некачествено изпълнени работи, които не са отстранени своевременно от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(4)</w:t>
      </w: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може да задържи гаранцията по ал.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1, ако в хода на изпълнението възникне спор между страните, който е внесен за решаване от компетентен съд.</w:t>
      </w:r>
      <w:proofErr w:type="gramEnd"/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(5) 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има право да задържи/усвои гаранцията до размера на уговорените с настоящия договор неустойки, когато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ИЗПЪЛНИТЕЛЯТ </w:t>
      </w:r>
      <w:r w:rsidRPr="004731A1">
        <w:rPr>
          <w:rFonts w:ascii="Times New Roman" w:hAnsi="Times New Roman" w:cs="Times New Roman"/>
          <w:sz w:val="24"/>
          <w:szCs w:val="24"/>
        </w:rPr>
        <w:t xml:space="preserve">не изпълни и/или изпълни частично задълженията си по този договор или забави тяхното изпълнение.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 xml:space="preserve">При прекратяване дейността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sz w:val="24"/>
          <w:szCs w:val="24"/>
        </w:rPr>
        <w:t>или при обявяването му в несъстоятелност,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>има право да задържи/усвои целия размер на гаранцията за изпълнение.</w:t>
      </w:r>
      <w:proofErr w:type="gramEnd"/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(6)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Във всеки случай на задържане на гаранцията за изпълнение,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4731A1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sz w:val="24"/>
          <w:szCs w:val="24"/>
        </w:rPr>
        <w:t xml:space="preserve">за задържането и неговото основание.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 xml:space="preserve">Задържането на Гаранцията за изпълнение изцяло или частично не изчерпва правата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  <w:proofErr w:type="gramEnd"/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(7) </w:t>
      </w:r>
      <w:r w:rsidRPr="004731A1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се задължава в срок до 10 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>десет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 xml:space="preserve">дни да допълни гаранцията за изпълнение, като внесе усвоената от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сума по сметката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гаранция/ застраховка или нова банкова гаранция</w:t>
      </w:r>
      <w:r w:rsidR="000D5614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z w:val="24"/>
          <w:szCs w:val="24"/>
        </w:rPr>
        <w:t xml:space="preserve">застраховка, така че във всеки следващ момент от действието на Договора размерът на гаранцията за изпълнение да е в съответствие с ал.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1 от този член.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(8)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В случай на удължаване срока за изпълнение на договора,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при необходимост съответно да удължи срока на валидност на гаранцията.</w:t>
      </w:r>
    </w:p>
    <w:p w:rsidR="00951D08" w:rsidRPr="004731A1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(9)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В случай, че гаранцията за изпълнение е под формата на парична сума или банкова гаранция, тя се освобождава до 30 </w:t>
      </w:r>
      <w:r w:rsidR="003E3498" w:rsidRPr="004731A1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дни след приключване на всички дейности, включени в предмета на договора. </w:t>
      </w:r>
    </w:p>
    <w:p w:rsidR="00951D08" w:rsidRPr="00731A1D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(1</w:t>
      </w:r>
      <w:r w:rsidR="00953B19" w:rsidRPr="004731A1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Освобождаването на </w:t>
      </w:r>
      <w:r w:rsidRPr="00731A1D">
        <w:rPr>
          <w:rFonts w:ascii="Times New Roman" w:hAnsi="Times New Roman" w:cs="Times New Roman"/>
          <w:sz w:val="24"/>
          <w:szCs w:val="24"/>
        </w:rPr>
        <w:t>Гаранцията за изпълнение се извършва по един от следните начини:</w:t>
      </w:r>
    </w:p>
    <w:p w:rsidR="00951D08" w:rsidRPr="00731A1D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е във формата на парична сума – чрез превеждане на сумата по банковата сметка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, посочена в чл. </w:t>
      </w:r>
      <w:r w:rsidR="00953B19" w:rsidRPr="00731A1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31A1D">
        <w:rPr>
          <w:rFonts w:ascii="Times New Roman" w:hAnsi="Times New Roman" w:cs="Times New Roman"/>
          <w:sz w:val="24"/>
          <w:szCs w:val="24"/>
        </w:rPr>
        <w:t>, ал.</w:t>
      </w:r>
      <w:r w:rsidR="00953B19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731A1D">
        <w:rPr>
          <w:rFonts w:ascii="Times New Roman" w:hAnsi="Times New Roman" w:cs="Times New Roman"/>
          <w:sz w:val="24"/>
          <w:szCs w:val="24"/>
        </w:rPr>
        <w:t>от Договора;</w:t>
      </w:r>
    </w:p>
    <w:p w:rsidR="00951D08" w:rsidRPr="00731A1D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е във формата на банкова гаранция – чрез връщане на нейния оригинал на представител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лице;</w:t>
      </w:r>
    </w:p>
    <w:p w:rsidR="007846BF" w:rsidRPr="00731A1D" w:rsidRDefault="00951D08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gramEnd"/>
      <w:r w:rsidRPr="00731A1D">
        <w:rPr>
          <w:rFonts w:ascii="Times New Roman" w:hAnsi="Times New Roman" w:cs="Times New Roman"/>
          <w:sz w:val="24"/>
          <w:szCs w:val="24"/>
        </w:rPr>
        <w:t xml:space="preserve"> е във формата на застраховка – чрез връщане на оригинала на застрахователната полица/застрахователния сертификат на представител на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лице.</w:t>
      </w:r>
    </w:p>
    <w:p w:rsidR="004E6E59" w:rsidRPr="00731A1D" w:rsidRDefault="004E6E59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7520" w:rsidRPr="00731A1D" w:rsidRDefault="005E7520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1A1D">
        <w:rPr>
          <w:rFonts w:ascii="Times New Roman" w:hAnsi="Times New Roman" w:cs="Times New Roman"/>
          <w:b/>
          <w:sz w:val="24"/>
          <w:szCs w:val="24"/>
          <w:lang w:val="bg-BG"/>
        </w:rPr>
        <w:t>Гаранция за авансово предоставени средства</w:t>
      </w:r>
      <w:r w:rsidR="00F5517A" w:rsidRPr="00731A1D">
        <w:rPr>
          <w:rStyle w:val="Heading2Italic"/>
          <w:rFonts w:eastAsiaTheme="minorHAnsi"/>
          <w:bCs w:val="0"/>
          <w:i w:val="0"/>
          <w:vertAlign w:val="superscript"/>
        </w:rPr>
        <w:footnoteReference w:id="1"/>
      </w:r>
      <w:r w:rsidR="00F5517A" w:rsidRPr="00731A1D">
        <w:rPr>
          <w:rStyle w:val="Heading2Italic"/>
          <w:rFonts w:eastAsiaTheme="minorHAnsi"/>
          <w:b w:val="0"/>
          <w:bCs w:val="0"/>
        </w:rPr>
        <w:t>(ако е приложимо)</w:t>
      </w:r>
    </w:p>
    <w:p w:rsidR="00F5517A" w:rsidRPr="00731A1D" w:rsidRDefault="00952165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31A1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 11</w:t>
      </w:r>
      <w:r w:rsidR="00F5517A" w:rsidRPr="00731A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F5517A" w:rsidRPr="00731A1D">
        <w:rPr>
          <w:rStyle w:val="Bodytext2Bold"/>
          <w:rFonts w:eastAsiaTheme="minorHAnsi"/>
        </w:rPr>
        <w:t xml:space="preserve">(1) </w:t>
      </w:r>
      <w:r w:rsidR="00F5517A" w:rsidRPr="00731A1D">
        <w:rPr>
          <w:rFonts w:ascii="Times New Roman" w:hAnsi="Times New Roman" w:cs="Times New Roman"/>
          <w:sz w:val="24"/>
          <w:szCs w:val="24"/>
        </w:rPr>
        <w:t xml:space="preserve">След подписването на този Договор и преди извършване на авансово плащане, </w:t>
      </w:r>
      <w:r w:rsidR="00F5517A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F5517A" w:rsidRPr="00731A1D">
        <w:rPr>
          <w:rFonts w:ascii="Times New Roman" w:hAnsi="Times New Roman" w:cs="Times New Roman"/>
          <w:sz w:val="24"/>
          <w:szCs w:val="24"/>
        </w:rPr>
        <w:t xml:space="preserve"> представя на </w:t>
      </w:r>
      <w:r w:rsidR="00F5517A"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F5517A" w:rsidRPr="00731A1D">
        <w:rPr>
          <w:rFonts w:ascii="Times New Roman" w:hAnsi="Times New Roman" w:cs="Times New Roman"/>
          <w:sz w:val="24"/>
          <w:szCs w:val="24"/>
        </w:rPr>
        <w:t>и гаранция, която</w:t>
      </w:r>
      <w:r w:rsidR="001C6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517A" w:rsidRPr="00731A1D">
        <w:rPr>
          <w:rFonts w:ascii="Times New Roman" w:hAnsi="Times New Roman" w:cs="Times New Roman"/>
          <w:sz w:val="24"/>
          <w:szCs w:val="24"/>
        </w:rPr>
        <w:t xml:space="preserve">обезпечава авансово предоставените средства в размер </w:t>
      </w:r>
      <w:r w:rsidR="00F5517A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726F49" w:rsidRPr="00726F4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5517A" w:rsidRPr="00726F49">
        <w:rPr>
          <w:rFonts w:ascii="Times New Roman" w:hAnsi="Times New Roman" w:cs="Times New Roman"/>
          <w:sz w:val="24"/>
          <w:szCs w:val="24"/>
          <w:lang w:val="bg-BG"/>
        </w:rPr>
        <w:t>0 %</w:t>
      </w:r>
      <w:r w:rsidR="00F5517A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от стойността на договора без ДДС</w:t>
      </w:r>
      <w:r w:rsidR="00F5517A" w:rsidRPr="00731A1D">
        <w:rPr>
          <w:rFonts w:ascii="Times New Roman" w:hAnsi="Times New Roman" w:cs="Times New Roman"/>
          <w:sz w:val="24"/>
          <w:szCs w:val="24"/>
        </w:rPr>
        <w:t xml:space="preserve">, както е предвидено в </w:t>
      </w:r>
      <w:r w:rsidR="00F5517A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AE2B23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4, ал. 1 </w:t>
      </w:r>
      <w:r w:rsidR="00F5517A" w:rsidRPr="00731A1D">
        <w:rPr>
          <w:rFonts w:ascii="Times New Roman" w:hAnsi="Times New Roman" w:cs="Times New Roman"/>
          <w:sz w:val="24"/>
          <w:szCs w:val="24"/>
        </w:rPr>
        <w:t>от Договора(„Гаранция за авансово предоставени средства“).</w:t>
      </w:r>
    </w:p>
    <w:p w:rsidR="00F5517A" w:rsidRPr="00731A1D" w:rsidRDefault="00F5517A" w:rsidP="00452431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10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Гаранцията за авансово предоставени средства се представя по избор на </w:t>
      </w:r>
      <w:r w:rsidRPr="00731A1D">
        <w:rPr>
          <w:rFonts w:ascii="Times New Roman" w:hAnsi="Times New Roman" w:cs="Times New Roman"/>
          <w:b/>
          <w:i w:val="0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в една от формите, посочени в </w:t>
      </w:r>
      <w:r w:rsidR="00AE2B23"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чл. 111, ал. 5 от 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ЗОП, при съответно спазване на </w:t>
      </w:r>
      <w:r w:rsidR="00AE2B23"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приложимите условия, посочени в чл. 10 от настоящия Договор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5517A" w:rsidRPr="00731A1D" w:rsidRDefault="00F5517A" w:rsidP="00452431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26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Гаранцията за авансово предоставени средства се освобождава до 3 </w:t>
      </w:r>
      <w:r w:rsidR="00AE2B23"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>три</w:t>
      </w:r>
      <w:r w:rsidR="00AE2B23"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дни след връщане или усвояване на аванса.</w:t>
      </w:r>
    </w:p>
    <w:p w:rsidR="00953B19" w:rsidRPr="004731A1" w:rsidRDefault="00F5517A" w:rsidP="004731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731A1D">
        <w:rPr>
          <w:rFonts w:ascii="Times New Roman" w:hAnsi="Times New Roman" w:cs="Times New Roman"/>
          <w:b/>
          <w:sz w:val="24"/>
          <w:szCs w:val="24"/>
        </w:rPr>
        <w:t>Общи условия относно Гаранцията за изпълнение и Гаранцията за авансово предоставени средства</w:t>
      </w:r>
      <w:bookmarkEnd w:id="6"/>
    </w:p>
    <w:p w:rsidR="00951D08" w:rsidRPr="004731A1" w:rsidRDefault="00952165" w:rsidP="006C5282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Чл. 12.</w:t>
      </w:r>
      <w:r w:rsidR="00951D08"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="00951D08"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лихва върху сумата по </w:t>
      </w:r>
      <w:r w:rsidR="00F00183" w:rsidRPr="004731A1">
        <w:rPr>
          <w:rFonts w:ascii="Times New Roman" w:hAnsi="Times New Roman" w:cs="Times New Roman"/>
          <w:sz w:val="24"/>
          <w:szCs w:val="24"/>
        </w:rPr>
        <w:t xml:space="preserve">Гаранцията за изпълнение и Гаранцията за авансово предоставени средства </w:t>
      </w:r>
      <w:r w:rsidR="00951D08" w:rsidRPr="004731A1">
        <w:rPr>
          <w:rFonts w:ascii="Times New Roman" w:hAnsi="Times New Roman" w:cs="Times New Roman"/>
          <w:sz w:val="24"/>
          <w:szCs w:val="24"/>
        </w:rPr>
        <w:t>за срока, за който средствата са престояли законно при него.</w:t>
      </w:r>
    </w:p>
    <w:p w:rsidR="008F09FB" w:rsidRPr="004731A1" w:rsidRDefault="008F09FB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8F09FB" w:rsidRPr="004731A1" w:rsidRDefault="00680B6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VIII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proofErr w:type="gramStart"/>
      <w:r w:rsidR="00E53610" w:rsidRPr="0047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НЕИЗПЪЛНЕНИЕ.</w:t>
      </w:r>
      <w:proofErr w:type="gramEnd"/>
      <w:r w:rsidR="00E53610" w:rsidRPr="0047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ОТГОВОРНОСТ</w:t>
      </w:r>
    </w:p>
    <w:p w:rsidR="00C5421D" w:rsidRPr="004731A1" w:rsidRDefault="00C542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Чл.1</w:t>
      </w:r>
      <w:r w:rsidR="007D2993" w:rsidRPr="004731A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4731A1">
        <w:rPr>
          <w:rFonts w:ascii="Times New Roman" w:hAnsi="Times New Roman" w:cs="Times New Roman"/>
          <w:b/>
          <w:sz w:val="24"/>
          <w:szCs w:val="24"/>
        </w:rPr>
        <w:t>. (1)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При неспазване на срока за изпълнение на договора по вина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същият дължи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неустойка в размер на 0,01 % от стойността на неизпълнените видове работи по обекта, за всеки ден закъснение, но не повече от 10 % /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десет процента/ </w:t>
      </w:r>
      <w:r w:rsidRPr="004731A1">
        <w:rPr>
          <w:rFonts w:ascii="Times New Roman" w:hAnsi="Times New Roman" w:cs="Times New Roman"/>
          <w:sz w:val="24"/>
          <w:szCs w:val="24"/>
        </w:rPr>
        <w:t xml:space="preserve">от тази стойност. </w:t>
      </w:r>
    </w:p>
    <w:p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виновно некачествено извършване на СМР, освен задължението за отстраняване на дефектите и другите възможности, предвидени в чл. 265 ЗЗД, </w:t>
      </w: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 и неустойка в размер на 5 % /пет процента/ от стойността на некачествено извършените СМР.</w:t>
      </w:r>
    </w:p>
    <w:p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4731A1">
        <w:rPr>
          <w:rFonts w:ascii="Times New Roman" w:hAnsi="Times New Roman" w:cs="Times New Roman"/>
          <w:sz w:val="24"/>
          <w:szCs w:val="24"/>
        </w:rPr>
        <w:t xml:space="preserve">Предвидените в договора неустойки не лишават изправната страна от правото да търси обезщетение за вреди – претърпени загуби и пропуснати ползи, доколкото те са пряка и непосредствена последица от лошото изпълнение и са могли да бъдат предвидени при пораждане на задължението.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Но ако неизправната страна е била недобросъвестна</w:t>
      </w:r>
      <w:r w:rsidRPr="004731A1">
        <w:rPr>
          <w:rStyle w:val="a6"/>
          <w:sz w:val="24"/>
          <w:szCs w:val="24"/>
        </w:rPr>
        <w:footnoteReference w:id="2"/>
      </w:r>
      <w:r w:rsidRPr="004731A1">
        <w:rPr>
          <w:rFonts w:ascii="Times New Roman" w:hAnsi="Times New Roman" w:cs="Times New Roman"/>
          <w:sz w:val="24"/>
          <w:szCs w:val="24"/>
        </w:rPr>
        <w:t>, тя отговаря за всички преки и непосредствени вреди.</w:t>
      </w:r>
      <w:proofErr w:type="gramEnd"/>
    </w:p>
    <w:p w:rsidR="008F09FB" w:rsidRPr="004731A1" w:rsidRDefault="008F09FB" w:rsidP="00D0389A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X. ИЗМЕНЕНИЕ И ПРЕКРАТЯВАНЕ НА ДОГОВОРА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46649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Страните не могат да променят или допълват договора, освен в случаите, предвидените в чл. 116 от </w:t>
      </w:r>
      <w:r w:rsidR="00D60C05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Закона за обществените поръчки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Всякакви промени в Договора, включително на приложенията към него, се правят в писмена форма.</w:t>
      </w:r>
    </w:p>
    <w:p w:rsidR="006704A8" w:rsidRPr="004731A1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AF4DA3" w:rsidRPr="004731A1" w:rsidRDefault="00AF4DA3" w:rsidP="004731A1">
      <w:pPr>
        <w:pStyle w:val="af4"/>
        <w:tabs>
          <w:tab w:val="left" w:pos="993"/>
          <w:tab w:val="left" w:pos="9922"/>
        </w:tabs>
        <w:spacing w:after="0" w:line="240" w:lineRule="auto"/>
        <w:ind w:left="0" w:firstLine="720"/>
        <w:jc w:val="both"/>
        <w:rPr>
          <w:snapToGrid w:val="0"/>
        </w:rPr>
      </w:pPr>
      <w:r w:rsidRPr="004731A1">
        <w:rPr>
          <w:b/>
          <w:snapToGrid w:val="0"/>
        </w:rPr>
        <w:t>Чл. 1</w:t>
      </w:r>
      <w:r w:rsidR="004E6E59" w:rsidRPr="004731A1">
        <w:rPr>
          <w:b/>
          <w:snapToGrid w:val="0"/>
        </w:rPr>
        <w:t>6</w:t>
      </w:r>
      <w:r w:rsidRPr="004731A1">
        <w:rPr>
          <w:b/>
          <w:snapToGrid w:val="0"/>
        </w:rPr>
        <w:t>. (1)</w:t>
      </w:r>
      <w:r w:rsidRPr="004731A1">
        <w:rPr>
          <w:snapToGrid w:val="0"/>
        </w:rPr>
        <w:t xml:space="preserve"> Действието на този договор се прекратява: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proofErr w:type="gram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изпълнение на всички задължения по договора;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2.по взаимно съгласие между страните;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gram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настъпване на обективна невъзможност за изпълнение на възложената работа;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4. </w:t>
      </w:r>
      <w:proofErr w:type="gram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</w:rPr>
        <w:t xml:space="preserve">писмено уведомление до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ако в резултат на обстоятелства, възникнали след сключването на Договора,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не е в състояние да изпълни своите задължения;</w:t>
      </w:r>
    </w:p>
    <w:p w:rsidR="00AF4DA3" w:rsidRPr="004731A1" w:rsidRDefault="00AF4DA3" w:rsidP="007930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5. когато след започване изпълнението на дейностите по настоящия договор са настъпили съществени промени във финансирането на обществената поръчка, предмет на договора, извън правомощията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 писмено уведомление, в 7</w:t>
      </w:r>
      <w:r w:rsidR="00123E43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/седем/ </w:t>
      </w:r>
      <w:r w:rsidRPr="004731A1">
        <w:rPr>
          <w:rFonts w:ascii="Times New Roman" w:hAnsi="Times New Roman" w:cs="Times New Roman"/>
          <w:sz w:val="24"/>
          <w:szCs w:val="24"/>
        </w:rPr>
        <w:t>-дневен срок след настъпване на обстоятелствата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4DA3" w:rsidRPr="004731A1" w:rsidRDefault="00AF4DA3" w:rsidP="00793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реда на чл. 118, </w:t>
      </w:r>
      <w:proofErr w:type="gram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ал.1  от</w:t>
      </w:r>
      <w:proofErr w:type="gram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ЗОП. </w:t>
      </w:r>
    </w:p>
    <w:p w:rsidR="00AF4DA3" w:rsidRPr="004731A1" w:rsidRDefault="00AF4DA3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proofErr w:type="gramStart"/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има право да развали договора, без да дължи каквато и да е неустойка и без да отправя покана за доброволно изпълнение по смисъла на чл.</w:t>
      </w:r>
      <w:proofErr w:type="gram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87 от ЗЗД когато: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не започне работите, които са му възложени, в срок от 15 </w:t>
      </w:r>
      <w:r w:rsidR="004E6E59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петнадесет</w:t>
      </w:r>
      <w:r w:rsidR="004E6E59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>/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работни дни, считано от </w:t>
      </w:r>
      <w:r w:rsidRPr="004731A1">
        <w:rPr>
          <w:rFonts w:ascii="Times New Roman" w:hAnsi="Times New Roman" w:cs="Times New Roman"/>
          <w:sz w:val="24"/>
          <w:szCs w:val="24"/>
        </w:rPr>
        <w:t>датата на подписване на Протокол за откриване на строителна площадка и определяне на строителна линия и ниво на строежа (Приложение № 2 към чл. 7, ал. 3, т. 2 от Наредба № 3 от 31 юли 2003 г. за съставяне на актове и протоколи по време на строителството) за съответния етап, при условие, че липсва двустранно констатиране на обективни обстоятелства, които обуславят незапочването на работите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бъде обявен в неплатежоспособност или когато бъде открита процедура за обявяване в несъстоятелност или ликвидация</w:t>
      </w:r>
      <w:r w:rsidR="004F0CF1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отношение на него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(3)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Към момента на разваляне на договора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се задължава да преустанови по-нататъшната работа, с изключение на тази, която е свързана с обезопасяването на строителната площадка, и да предаде по надлежния ред всички строително-монтажни работи, изпълнени от него към датата на разваляне, както и съпътстващата строителна документация.</w:t>
      </w:r>
    </w:p>
    <w:p w:rsidR="004E6E59" w:rsidRPr="004731A1" w:rsidRDefault="004E6E59" w:rsidP="004731A1">
      <w:pPr>
        <w:shd w:val="clear" w:color="auto" w:fill="FFFFFF"/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(4)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При предсрочно прекратяване на договора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ИЗПЪЛНИТЕЛЯТ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съставят констативен протокол за извършените и неизплатени видове работи.</w:t>
      </w:r>
    </w:p>
    <w:p w:rsidR="00AF4DA3" w:rsidRPr="004731A1" w:rsidRDefault="00AF4DA3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6704A8" w:rsidRPr="004731A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)ИЗПЪЛНИТЕЛЯТ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може да развали договора по общия ред когато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1. Системно не изпълнява задълженията си по договора;</w:t>
      </w:r>
    </w:p>
    <w:p w:rsidR="00AF4DA3" w:rsidRPr="004731A1" w:rsidRDefault="00AF4DA3" w:rsidP="00793029">
      <w:pPr>
        <w:tabs>
          <w:tab w:val="left" w:pos="900"/>
          <w:tab w:val="left" w:pos="990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2.Възпрепятства или отказва, без основателна причина, необходимо действие/съдействие при съгласуване или одобряване на проектите, подписване на актовете или протоколите по отчитането и приемането на строителството.</w:t>
      </w:r>
      <w:proofErr w:type="gramEnd"/>
    </w:p>
    <w:p w:rsidR="008F09FB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F90A19" w:rsidRPr="004731A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 случаите на прекратяване или разваляне на договора съгласно предходните алинеи</w:t>
      </w:r>
      <w:r w:rsidR="004743BA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(с изключение на хипотезата на ал. 2, т. 1)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възнаграждение за всички действително извършени и подлежащи на заплащане дейности, приети от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sz w:val="24"/>
          <w:szCs w:val="24"/>
        </w:rPr>
        <w:t>без забележки.</w:t>
      </w:r>
    </w:p>
    <w:p w:rsidR="00DF77DC" w:rsidRPr="004731A1" w:rsidRDefault="00DF77D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4A8" w:rsidRPr="004731A1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XI. ДОГОВОР ЗА ПОДИЗПЪЛНИТЕЛ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C75D79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 задължава, в случай, че е посочил, че ще ползва подизпълнител при изпълнение на поръчката, в срок до 3 /три/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да изпрати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копие на договора или допълнителното споразумение заедно с доказателства, че подизпълнителят отговаря на съответните критерии за подбор съобразно вида и дела от поръчката, който ще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изпълнява, и че за тях не са налице основания за отстраняване в процедурата за възлагане на обществената поръчка, предмет на договора, съобразно изискванията на чл.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66, ал.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14 от ЗОП.</w:t>
      </w:r>
      <w:proofErr w:type="gramEnd"/>
    </w:p>
    <w:p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 сключване на договора и най-късно преди започване на изпълнението му,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името, данните за контакт и представителите на подизпълнителите, посочени в офертата.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уведомява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  <w:proofErr w:type="gramEnd"/>
    </w:p>
    <w:p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7" w:name="_Hlk1681729"/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случай, че за изпълнение на поръчката има сключен договор за подизпълнение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заплаща възнаграждение директно на подизпълнителя, в случай, че:</w:t>
      </w:r>
    </w:p>
    <w:p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Частта от поръчката, която се изпълнява от подизпълнителя, може да бъде предадена като отделен обект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на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:rsidR="0057153A" w:rsidRPr="004731A1" w:rsidRDefault="0057153A" w:rsidP="00793029">
      <w:pPr>
        <w:shd w:val="clear" w:color="auto" w:fill="FFFFFF"/>
        <w:tabs>
          <w:tab w:val="left" w:pos="993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Подизпълнителят е отправил искане до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чрез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който е длъжен да го предостави на </w:t>
      </w:r>
      <w:r w:rsidR="0080084B" w:rsidRPr="00800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 15</w:t>
      </w:r>
      <w:r w:rsidR="00C1257A" w:rsidRPr="004731A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/петнадесет/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-дневен срок от получаването му.</w:t>
      </w:r>
    </w:p>
    <w:p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Към искането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 длъжен да предостави становище, от което да е видно дали оспорва плащанията или част от тях като недължими.</w:t>
      </w:r>
    </w:p>
    <w:p w:rsidR="0057153A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има право да откаже плащане на подизпълнител, когато искането за плащане е оспорено, до момента на отстраняване на причината за отказа.</w:t>
      </w:r>
      <w:proofErr w:type="gramEnd"/>
    </w:p>
    <w:p w:rsidR="0080084B" w:rsidRPr="00A84DFF" w:rsidRDefault="0080084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DE00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(4)</w:t>
      </w:r>
      <w:r w:rsidRPr="00DE000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В случай на 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приемане на изпълнението на частта от строителството, при съответно спазване на разпоредбите на </w:t>
      </w:r>
      <w:r w:rsidR="00D06835" w:rsidRPr="00DE00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чл. 9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DE0003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DE00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заплаща възнаграждение за тази част на подизпълнителя в срок до </w:t>
      </w:r>
      <w:r w:rsidR="0025642F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30</w:t>
      </w:r>
      <w:r w:rsidR="00D06835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25642F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три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десет</w:t>
      </w:r>
      <w:r w:rsidR="00D06835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дни от подписването на приемно-предавателен протокол за приемане на изпълнението на съответната част от </w:t>
      </w:r>
      <w:r w:rsidR="00D06835"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строителството</w:t>
      </w:r>
      <w:r w:rsidRPr="00DE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bookmarkEnd w:id="7"/>
    <w:p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20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proofErr w:type="gramEnd"/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AD4EF0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XII. </w:t>
      </w:r>
      <w:r w:rsidR="00AD4EF0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НЕПРЕДВИДЕНИ ОБСТОЯТЕЛСТВА</w:t>
      </w:r>
    </w:p>
    <w:p w:rsidR="00AD4EF0" w:rsidRPr="004731A1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proofErr w:type="gram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21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непредвидени обстоятелства. </w:t>
      </w:r>
    </w:p>
    <w:p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За целите на този Договор, „непредвидени обстоятелства“ има значението на това понятие по смисъла на т. 27 от ПЗР на ЗОП. </w:t>
      </w:r>
    </w:p>
    <w:p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Страната, засегната от непредвидени обстоятелства,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2 (два) дни от настъпването им. Към уведомлението се прилагат всички релевантни и/или нормативно установени доказателства за настъпването и естеството им, причинната връзка между това обстоятелство и невъзможността за изпълнение, и очакваното времетраене на неизпълнението.</w:t>
      </w:r>
    </w:p>
    <w:p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Докато траят непредвидените обстоятелства,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непредвидените обстоятелства.</w:t>
      </w:r>
    </w:p>
    <w:p w:rsidR="0057153A" w:rsidRPr="004731A1" w:rsidRDefault="00C1257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 22.</w:t>
      </w:r>
      <w:r w:rsidR="0057153A"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непредвидени обстоятелства Страна: </w:t>
      </w:r>
    </w:p>
    <w:p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им;</w:t>
      </w:r>
    </w:p>
    <w:p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им; или</w:t>
      </w:r>
    </w:p>
    <w:p w:rsidR="0057153A" w:rsidRPr="004731A1" w:rsidRDefault="0057153A" w:rsidP="00793029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AD4EF0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F56F5F" w:rsidRPr="004731A1" w:rsidRDefault="00F56F5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D7A07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57153A"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ДРУГИ УСЛОВИЯ</w:t>
      </w:r>
    </w:p>
    <w:p w:rsidR="004731A1" w:rsidRPr="004731A1" w:rsidRDefault="004731A1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D7A07" w:rsidRPr="004731A1" w:rsidRDefault="006D7A07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4731A1">
        <w:rPr>
          <w:rFonts w:ascii="Times New Roman" w:hAnsi="Times New Roman" w:cs="Times New Roman"/>
          <w:sz w:val="24"/>
          <w:szCs w:val="24"/>
        </w:rPr>
        <w:t>В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ИЗПЪЛНИТЕЛЯ.</w:t>
      </w: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</w:t>
      </w:r>
      <w:r w:rsidR="00DF77DC"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  <w:t>.</w:t>
      </w:r>
    </w:p>
    <w:p w:rsidR="00DF77DC" w:rsidRPr="00DF77DC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proofErr w:type="gramStart"/>
      <w:r w:rsidRPr="004731A1">
        <w:rPr>
          <w:rFonts w:ascii="Times New Roman" w:eastAsia="Calibri" w:hAnsi="Times New Roman" w:cs="Times New Roman"/>
          <w:sz w:val="24"/>
          <w:szCs w:val="24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.</w:t>
      </w:r>
      <w:proofErr w:type="gramEnd"/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нея,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6D7A07" w:rsidRPr="004731A1" w:rsidRDefault="006D7A07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преговори, в дух на взаимно разбирателство.</w:t>
      </w:r>
      <w:proofErr w:type="gram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</w:r>
      <w:proofErr w:type="gramEnd"/>
    </w:p>
    <w:p w:rsidR="006D7A07" w:rsidRPr="004731A1" w:rsidRDefault="006D7A07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1. За ВЪЗЛОЖИТЕЛЯ: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2. За ИЗПЪЛНИТЕЛЯ: 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6D7A07" w:rsidRPr="004731A1" w:rsidRDefault="006D7A07" w:rsidP="002C7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5 /пет/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6D7A07" w:rsidRPr="004731A1" w:rsidRDefault="006D7A07" w:rsidP="004731A1">
      <w:pPr>
        <w:tabs>
          <w:tab w:val="left" w:pos="993"/>
          <w:tab w:val="left" w:pos="1080"/>
        </w:tabs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="00EA7D09">
        <w:rPr>
          <w:rFonts w:ascii="Times New Roman" w:hAnsi="Times New Roman" w:cs="Times New Roman"/>
          <w:b/>
          <w:bCs/>
          <w:noProof/>
          <w:sz w:val="24"/>
          <w:szCs w:val="24"/>
          <w:lang w:val="bg-BG" w:eastAsia="en-GB"/>
        </w:rPr>
        <w:t xml:space="preserve">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за промяната в срок до 5 /</w:t>
      </w:r>
      <w:r w:rsidRPr="004731A1"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пет/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дни от вписването ѝ в съответния регистър.</w:t>
      </w:r>
    </w:p>
    <w:p w:rsidR="006D7A07" w:rsidRPr="004731A1" w:rsidRDefault="006D7A07" w:rsidP="006C5282">
      <w:pPr>
        <w:tabs>
          <w:tab w:val="left" w:pos="993"/>
          <w:tab w:val="left" w:pos="9922"/>
        </w:tabs>
        <w:spacing w:afterLines="60" w:after="144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F77DC">
        <w:rPr>
          <w:rFonts w:ascii="Times New Roman" w:hAnsi="Times New Roman" w:cs="Times New Roman"/>
          <w:b/>
          <w:sz w:val="24"/>
          <w:szCs w:val="24"/>
        </w:rPr>
        <w:t>Чл. 2</w:t>
      </w:r>
      <w:r w:rsidR="00C1257A" w:rsidRPr="00DF77D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F77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F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Страните нямат право да прехвърлят изцяло или частично правата и задълженията си по Договора, с изключение на хипотезите на чл.</w:t>
      </w:r>
      <w:proofErr w:type="gram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F77DC">
        <w:rPr>
          <w:rFonts w:ascii="Times New Roman" w:hAnsi="Times New Roman" w:cs="Times New Roman"/>
          <w:spacing w:val="-2"/>
          <w:sz w:val="24"/>
          <w:szCs w:val="24"/>
        </w:rPr>
        <w:t>117 от ЗОП.</w:t>
      </w:r>
      <w:proofErr w:type="gramEnd"/>
    </w:p>
    <w:p w:rsidR="006D7A07" w:rsidRPr="004731A1" w:rsidRDefault="006D7A07" w:rsidP="006C5282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>Чл. 2</w:t>
      </w:r>
      <w:r w:rsidR="00C1257A" w:rsidRPr="004731A1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proofErr w:type="gramEnd"/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4731A1">
        <w:rPr>
          <w:rFonts w:ascii="Times New Roman" w:hAnsi="Times New Roman" w:cs="Times New Roman"/>
          <w:sz w:val="24"/>
          <w:szCs w:val="24"/>
        </w:rPr>
        <w:t>Нищожността на някоя клауза от Договора не води до нищожност на друга клауза или на Договора като цяло.</w:t>
      </w:r>
      <w:proofErr w:type="gramEnd"/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28.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– по съдебен ред от компетентния български съд, в съответствие с българското законодателство. За всички неуредени в този договор въпроси се прилагат разпоредбите надействащото българско законодателство.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29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Настоящият договор се състави в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два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еднообразни екземпляра –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един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 един 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ИЗПЪЛНИТЕЛЯ.</w:t>
      </w:r>
    </w:p>
    <w:p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  <w:r w:rsidRPr="004731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8414F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C8414F" w:rsidRPr="004731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C8414F"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2 – Техническо предложение на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3 – Ценово предложение на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="00116CFE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включително КСС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:rsidR="000328C1" w:rsidRPr="00BD278E" w:rsidRDefault="000328C1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proofErr w:type="gramStart"/>
      <w:r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Pr="00BD27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BD278E">
        <w:rPr>
          <w:rFonts w:ascii="Times New Roman" w:eastAsia="Calibri" w:hAnsi="Times New Roman" w:cs="Times New Roman"/>
          <w:sz w:val="24"/>
          <w:szCs w:val="24"/>
        </w:rPr>
        <w:t>С</w:t>
      </w:r>
      <w:r w:rsidRPr="00BD278E">
        <w:rPr>
          <w:rFonts w:ascii="Times New Roman" w:hAnsi="Times New Roman" w:cs="Times New Roman"/>
          <w:sz w:val="24"/>
          <w:szCs w:val="24"/>
        </w:rPr>
        <w:t>писък на членовете на ръководния състав, които ще отговарят за изпълнението.</w:t>
      </w:r>
      <w:proofErr w:type="gram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78E">
        <w:rPr>
          <w:rFonts w:ascii="Times New Roman" w:hAnsi="Times New Roman" w:cs="Times New Roman"/>
          <w:sz w:val="24"/>
          <w:szCs w:val="24"/>
        </w:rPr>
        <w:t>както</w:t>
      </w:r>
      <w:proofErr w:type="gramEnd"/>
      <w:r w:rsidRPr="00BD278E">
        <w:rPr>
          <w:rFonts w:ascii="Times New Roman" w:hAnsi="Times New Roman" w:cs="Times New Roman"/>
          <w:sz w:val="24"/>
          <w:szCs w:val="24"/>
        </w:rPr>
        <w:t xml:space="preserve"> и документи, които доказват професионална компетентност на лицата;</w:t>
      </w:r>
    </w:p>
    <w:p w:rsidR="00113D26" w:rsidRPr="002C7F54" w:rsidRDefault="00C8414F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  <w:proofErr w:type="gram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</w:t>
      </w:r>
      <w:r w:rsidR="00113D26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ие № </w:t>
      </w:r>
      <w:r w:rsidR="000328C1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5</w:t>
      </w:r>
      <w:r w:rsidR="00113D26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– Гаранция за изпълнение</w:t>
      </w:r>
      <w:r w:rsidR="002C7F54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.</w:t>
      </w:r>
      <w:proofErr w:type="gramEnd"/>
    </w:p>
    <w:p w:rsidR="008918D7" w:rsidRPr="004731A1" w:rsidRDefault="008918D7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8F09FB" w:rsidRPr="004731A1" w:rsidRDefault="008F09FB" w:rsidP="00687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C8414F" w:rsidRPr="00BD278E" w:rsidRDefault="00C8414F" w:rsidP="006C5282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D2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ВЪЗЛОЖИТЕЛ:</w:t>
      </w: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D2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 ИЗПЪЛНИТЕЛЯ:</w:t>
      </w:r>
    </w:p>
    <w:p w:rsidR="000411B9" w:rsidRPr="00BD278E" w:rsidRDefault="00B031CB" w:rsidP="006C5282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КМЕТ НА ОБЩИНА</w:t>
      </w:r>
      <w:r w:rsidR="00C82992" w:rsidRPr="00BD278E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СИМЕОНОВГРАД</w:t>
      </w:r>
      <w:r w:rsidR="00DC203C"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D1B99" w:rsidRPr="00BD278E" w:rsidRDefault="004D1B99" w:rsidP="006C5282">
      <w:pPr>
        <w:tabs>
          <w:tab w:val="left" w:pos="630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</w:t>
      </w: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</w:t>
      </w:r>
    </w:p>
    <w:p w:rsidR="00C8414F" w:rsidRPr="00BD278E" w:rsidRDefault="004D1B99" w:rsidP="006C5282">
      <w:pPr>
        <w:tabs>
          <w:tab w:val="left" w:pos="6300"/>
          <w:tab w:val="left" w:leader="underscore" w:pos="864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7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</w:t>
      </w:r>
      <w:r w:rsidRPr="00BD2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Милена Георгиева Рангелова</w:t>
      </w:r>
      <w:r w:rsidRPr="00BD27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</w:t>
      </w:r>
      <w:r w:rsidRPr="00BD27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(........................................)</w:t>
      </w:r>
      <w:r w:rsidR="00DC203C" w:rsidRPr="00BD2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8414F" w:rsidRDefault="00C8414F" w:rsidP="006C5282">
      <w:pPr>
        <w:tabs>
          <w:tab w:val="left" w:pos="6300"/>
          <w:tab w:val="left" w:leader="underscore" w:pos="8640"/>
        </w:tabs>
        <w:suppressAutoHyphens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B474B6" w:rsidRDefault="00B474B6" w:rsidP="00B474B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ДИРЕКТОР „ФСД”-</w:t>
      </w:r>
    </w:p>
    <w:p w:rsidR="00B474B6" w:rsidRDefault="00B474B6" w:rsidP="00B474B6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ГЛ. СЧЕТОВОДИТЕЛ</w:t>
      </w:r>
      <w:r>
        <w:rPr>
          <w:rFonts w:ascii="Times New Roman" w:hAnsi="Times New Roman" w:cs="Times New Roman"/>
          <w:sz w:val="24"/>
          <w:szCs w:val="24"/>
        </w:rPr>
        <w:t>:..........................................</w:t>
      </w:r>
    </w:p>
    <w:p w:rsidR="009C00B0" w:rsidRDefault="00B474B6" w:rsidP="00DB34F6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нтоанета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рифонова/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1E73" w:rsidRDefault="00C41E73" w:rsidP="00DB34F6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1E73" w:rsidRDefault="00C41E73" w:rsidP="00DB34F6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1E73" w:rsidRPr="00C41E73" w:rsidRDefault="00C41E73" w:rsidP="00DB34F6">
      <w:pPr>
        <w:suppressAutoHyphens/>
        <w:spacing w:afterLines="40" w:after="96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Съгласувал:</w:t>
      </w:r>
      <w:bookmarkStart w:id="8" w:name="_GoBack"/>
      <w:bookmarkEnd w:id="8"/>
    </w:p>
    <w:sectPr w:rsidR="00C41E73" w:rsidRPr="00C41E73" w:rsidSect="00127A18">
      <w:footerReference w:type="default" r:id="rId9"/>
      <w:pgSz w:w="12240" w:h="15840"/>
      <w:pgMar w:top="1135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CA" w:rsidRDefault="000A18CA" w:rsidP="000B4F97">
      <w:pPr>
        <w:spacing w:after="0" w:line="240" w:lineRule="auto"/>
      </w:pPr>
      <w:r>
        <w:separator/>
      </w:r>
    </w:p>
  </w:endnote>
  <w:endnote w:type="continuationSeparator" w:id="0">
    <w:p w:rsidR="000A18CA" w:rsidRDefault="000A18CA" w:rsidP="000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91430"/>
      <w:docPartObj>
        <w:docPartGallery w:val="Page Numbers (Bottom of Page)"/>
        <w:docPartUnique/>
      </w:docPartObj>
    </w:sdtPr>
    <w:sdtEndPr/>
    <w:sdtContent>
      <w:p w:rsidR="006A6A10" w:rsidRDefault="006A6A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73" w:rsidRPr="00C41E73">
          <w:rPr>
            <w:noProof/>
            <w:lang w:val="bg-BG"/>
          </w:rPr>
          <w:t>16</w:t>
        </w:r>
        <w:r>
          <w:fldChar w:fldCharType="end"/>
        </w:r>
      </w:p>
    </w:sdtContent>
  </w:sdt>
  <w:p w:rsidR="006A6A10" w:rsidRDefault="006A6A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CA" w:rsidRDefault="000A18CA" w:rsidP="000B4F97">
      <w:pPr>
        <w:spacing w:after="0" w:line="240" w:lineRule="auto"/>
      </w:pPr>
      <w:r>
        <w:separator/>
      </w:r>
    </w:p>
  </w:footnote>
  <w:footnote w:type="continuationSeparator" w:id="0">
    <w:p w:rsidR="000A18CA" w:rsidRDefault="000A18CA" w:rsidP="000B4F97">
      <w:pPr>
        <w:spacing w:after="0" w:line="240" w:lineRule="auto"/>
      </w:pPr>
      <w:r>
        <w:continuationSeparator/>
      </w:r>
    </w:p>
  </w:footnote>
  <w:footnote w:id="1">
    <w:p w:rsidR="00F5517A" w:rsidRPr="00C5421D" w:rsidRDefault="00F5517A" w:rsidP="00C5421D">
      <w:pPr>
        <w:pStyle w:val="Footnote20"/>
        <w:shd w:val="clear" w:color="auto" w:fill="auto"/>
        <w:tabs>
          <w:tab w:val="left" w:pos="162"/>
        </w:tabs>
        <w:spacing w:line="230" w:lineRule="exact"/>
        <w:rPr>
          <w:sz w:val="18"/>
          <w:szCs w:val="18"/>
        </w:rPr>
      </w:pPr>
      <w:r w:rsidRPr="00C5421D">
        <w:rPr>
          <w:sz w:val="18"/>
          <w:szCs w:val="18"/>
        </w:rPr>
        <w:footnoteRef/>
      </w:r>
      <w:r w:rsidRPr="00C5421D">
        <w:rPr>
          <w:sz w:val="18"/>
          <w:szCs w:val="18"/>
        </w:rPr>
        <w:tab/>
      </w:r>
      <w:proofErr w:type="gramStart"/>
      <w:r w:rsidRPr="00C5421D">
        <w:rPr>
          <w:sz w:val="18"/>
          <w:szCs w:val="18"/>
        </w:rPr>
        <w:t>Текстовете на чл.</w:t>
      </w:r>
      <w:proofErr w:type="gramEnd"/>
      <w:r w:rsidR="007846BF" w:rsidRPr="00C5421D">
        <w:rPr>
          <w:sz w:val="18"/>
          <w:szCs w:val="18"/>
          <w:lang w:val="bg-BG"/>
        </w:rPr>
        <w:t xml:space="preserve"> 11</w:t>
      </w:r>
      <w:r w:rsidRPr="00C5421D">
        <w:rPr>
          <w:sz w:val="18"/>
          <w:szCs w:val="18"/>
        </w:rPr>
        <w:t xml:space="preserve"> не се прилагат в случай, че </w:t>
      </w:r>
      <w:r w:rsidR="007846BF" w:rsidRPr="00C5421D">
        <w:rPr>
          <w:b/>
          <w:sz w:val="18"/>
          <w:szCs w:val="18"/>
        </w:rPr>
        <w:t>ИЗПЪЛНИТЕЛЯ</w:t>
      </w:r>
      <w:r w:rsidR="007846BF" w:rsidRPr="00C5421D">
        <w:rPr>
          <w:b/>
          <w:sz w:val="18"/>
          <w:szCs w:val="18"/>
          <w:lang w:val="bg-BG"/>
        </w:rPr>
        <w:t>Т</w:t>
      </w:r>
      <w:r w:rsidRPr="00C5421D">
        <w:rPr>
          <w:sz w:val="18"/>
          <w:szCs w:val="18"/>
        </w:rPr>
        <w:t xml:space="preserve"> писмено е заявил пред възложителя, че не желае да бъде извършено авансово плащане.</w:t>
      </w:r>
    </w:p>
  </w:footnote>
  <w:footnote w:id="2">
    <w:p w:rsidR="00C5421D" w:rsidRPr="00C5421D" w:rsidRDefault="00C5421D">
      <w:pPr>
        <w:pStyle w:val="a4"/>
        <w:rPr>
          <w:sz w:val="18"/>
          <w:szCs w:val="18"/>
          <w:lang w:val="bg-BG"/>
        </w:rPr>
      </w:pPr>
      <w:r w:rsidRPr="00C5421D">
        <w:rPr>
          <w:rStyle w:val="a6"/>
          <w:sz w:val="18"/>
          <w:szCs w:val="18"/>
        </w:rPr>
        <w:footnoteRef/>
      </w:r>
      <w:r w:rsidRPr="00C5421D">
        <w:rPr>
          <w:sz w:val="18"/>
          <w:szCs w:val="18"/>
          <w:lang w:val="bg-BG"/>
        </w:rPr>
        <w:t>По смисъла на този договор „недобросъвестност“ означава умисъл или груба небрежност</w:t>
      </w:r>
      <w:r>
        <w:rPr>
          <w:sz w:val="18"/>
          <w:szCs w:val="18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1BE"/>
    <w:multiLevelType w:val="multilevel"/>
    <w:tmpl w:val="B60803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80F80"/>
    <w:multiLevelType w:val="multilevel"/>
    <w:tmpl w:val="BA76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E"/>
    <w:rsid w:val="000001AC"/>
    <w:rsid w:val="00001E6E"/>
    <w:rsid w:val="000064F0"/>
    <w:rsid w:val="00007D1B"/>
    <w:rsid w:val="00011001"/>
    <w:rsid w:val="00014CA8"/>
    <w:rsid w:val="00022CBF"/>
    <w:rsid w:val="0002730E"/>
    <w:rsid w:val="00030156"/>
    <w:rsid w:val="0003035C"/>
    <w:rsid w:val="000328C1"/>
    <w:rsid w:val="00034567"/>
    <w:rsid w:val="000411B9"/>
    <w:rsid w:val="000412E1"/>
    <w:rsid w:val="000442C0"/>
    <w:rsid w:val="00045B48"/>
    <w:rsid w:val="00050004"/>
    <w:rsid w:val="00050406"/>
    <w:rsid w:val="00052538"/>
    <w:rsid w:val="00057904"/>
    <w:rsid w:val="00060239"/>
    <w:rsid w:val="00061ED8"/>
    <w:rsid w:val="000625D6"/>
    <w:rsid w:val="00063BA1"/>
    <w:rsid w:val="000709CD"/>
    <w:rsid w:val="00072211"/>
    <w:rsid w:val="0007570E"/>
    <w:rsid w:val="00080155"/>
    <w:rsid w:val="00087045"/>
    <w:rsid w:val="00090AE9"/>
    <w:rsid w:val="00091DA5"/>
    <w:rsid w:val="000A0D45"/>
    <w:rsid w:val="000A18CA"/>
    <w:rsid w:val="000A3F07"/>
    <w:rsid w:val="000B4F97"/>
    <w:rsid w:val="000C395B"/>
    <w:rsid w:val="000C7823"/>
    <w:rsid w:val="000D047A"/>
    <w:rsid w:val="000D0AEF"/>
    <w:rsid w:val="000D0CA2"/>
    <w:rsid w:val="000D5614"/>
    <w:rsid w:val="000D77C4"/>
    <w:rsid w:val="000E4676"/>
    <w:rsid w:val="000F0A3C"/>
    <w:rsid w:val="00100468"/>
    <w:rsid w:val="00103769"/>
    <w:rsid w:val="00106BCB"/>
    <w:rsid w:val="00106DF6"/>
    <w:rsid w:val="0011118D"/>
    <w:rsid w:val="001139DE"/>
    <w:rsid w:val="00113D26"/>
    <w:rsid w:val="001161F1"/>
    <w:rsid w:val="001169E9"/>
    <w:rsid w:val="00116CFE"/>
    <w:rsid w:val="0011788E"/>
    <w:rsid w:val="00123E43"/>
    <w:rsid w:val="00123F4A"/>
    <w:rsid w:val="00124E9D"/>
    <w:rsid w:val="00127A18"/>
    <w:rsid w:val="00136B6C"/>
    <w:rsid w:val="0014178B"/>
    <w:rsid w:val="00141EE6"/>
    <w:rsid w:val="001423AF"/>
    <w:rsid w:val="00151BD9"/>
    <w:rsid w:val="00152B05"/>
    <w:rsid w:val="001571AC"/>
    <w:rsid w:val="00157208"/>
    <w:rsid w:val="001573D8"/>
    <w:rsid w:val="001616B8"/>
    <w:rsid w:val="00170A68"/>
    <w:rsid w:val="001813B8"/>
    <w:rsid w:val="00197AC7"/>
    <w:rsid w:val="001A0C07"/>
    <w:rsid w:val="001A5C50"/>
    <w:rsid w:val="001B0722"/>
    <w:rsid w:val="001B0911"/>
    <w:rsid w:val="001B13EA"/>
    <w:rsid w:val="001B6431"/>
    <w:rsid w:val="001B6BDE"/>
    <w:rsid w:val="001B7AEF"/>
    <w:rsid w:val="001C6A8E"/>
    <w:rsid w:val="001C6CE8"/>
    <w:rsid w:val="001D2B9D"/>
    <w:rsid w:val="001D4F10"/>
    <w:rsid w:val="001D5CCC"/>
    <w:rsid w:val="001E078A"/>
    <w:rsid w:val="002009FD"/>
    <w:rsid w:val="00200E5E"/>
    <w:rsid w:val="00202343"/>
    <w:rsid w:val="00214A1F"/>
    <w:rsid w:val="00220D5C"/>
    <w:rsid w:val="00221AFF"/>
    <w:rsid w:val="00221CEC"/>
    <w:rsid w:val="0022646F"/>
    <w:rsid w:val="00227509"/>
    <w:rsid w:val="0023152B"/>
    <w:rsid w:val="00231E4F"/>
    <w:rsid w:val="002349A7"/>
    <w:rsid w:val="002351CE"/>
    <w:rsid w:val="002363C5"/>
    <w:rsid w:val="0023674A"/>
    <w:rsid w:val="00237557"/>
    <w:rsid w:val="00252317"/>
    <w:rsid w:val="0025642F"/>
    <w:rsid w:val="00260562"/>
    <w:rsid w:val="00271EAD"/>
    <w:rsid w:val="00273EF5"/>
    <w:rsid w:val="00287694"/>
    <w:rsid w:val="00291577"/>
    <w:rsid w:val="002930B8"/>
    <w:rsid w:val="002A2A63"/>
    <w:rsid w:val="002A55AD"/>
    <w:rsid w:val="002A722D"/>
    <w:rsid w:val="002B298B"/>
    <w:rsid w:val="002B40DC"/>
    <w:rsid w:val="002B4293"/>
    <w:rsid w:val="002C002D"/>
    <w:rsid w:val="002C1FBE"/>
    <w:rsid w:val="002C2C28"/>
    <w:rsid w:val="002C2F89"/>
    <w:rsid w:val="002C3F6E"/>
    <w:rsid w:val="002C7F54"/>
    <w:rsid w:val="002D364D"/>
    <w:rsid w:val="002D5BCF"/>
    <w:rsid w:val="002D6E08"/>
    <w:rsid w:val="002E277D"/>
    <w:rsid w:val="002E5EA1"/>
    <w:rsid w:val="002E6767"/>
    <w:rsid w:val="002E692E"/>
    <w:rsid w:val="002E75FE"/>
    <w:rsid w:val="002F0A38"/>
    <w:rsid w:val="002F53C9"/>
    <w:rsid w:val="002F71DB"/>
    <w:rsid w:val="0030197B"/>
    <w:rsid w:val="00303556"/>
    <w:rsid w:val="00303F38"/>
    <w:rsid w:val="00312A07"/>
    <w:rsid w:val="00312C9F"/>
    <w:rsid w:val="00322E0C"/>
    <w:rsid w:val="00330BE2"/>
    <w:rsid w:val="00331E9E"/>
    <w:rsid w:val="003375F1"/>
    <w:rsid w:val="003406FB"/>
    <w:rsid w:val="00345479"/>
    <w:rsid w:val="0034562B"/>
    <w:rsid w:val="00351EE2"/>
    <w:rsid w:val="003531E1"/>
    <w:rsid w:val="00353605"/>
    <w:rsid w:val="0035762F"/>
    <w:rsid w:val="00357C64"/>
    <w:rsid w:val="003638C8"/>
    <w:rsid w:val="003669B0"/>
    <w:rsid w:val="00374D96"/>
    <w:rsid w:val="00381E07"/>
    <w:rsid w:val="003850D9"/>
    <w:rsid w:val="0038715D"/>
    <w:rsid w:val="003872DB"/>
    <w:rsid w:val="00392150"/>
    <w:rsid w:val="00393440"/>
    <w:rsid w:val="00394CED"/>
    <w:rsid w:val="003A2C28"/>
    <w:rsid w:val="003B18F9"/>
    <w:rsid w:val="003B692D"/>
    <w:rsid w:val="003B6A15"/>
    <w:rsid w:val="003C15D0"/>
    <w:rsid w:val="003D0A46"/>
    <w:rsid w:val="003D31CE"/>
    <w:rsid w:val="003E01E7"/>
    <w:rsid w:val="003E1DFF"/>
    <w:rsid w:val="003E3498"/>
    <w:rsid w:val="003E4233"/>
    <w:rsid w:val="003E4C53"/>
    <w:rsid w:val="003E6EE3"/>
    <w:rsid w:val="003F770B"/>
    <w:rsid w:val="004022F0"/>
    <w:rsid w:val="0040597D"/>
    <w:rsid w:val="00406105"/>
    <w:rsid w:val="00410405"/>
    <w:rsid w:val="0041249C"/>
    <w:rsid w:val="00413D72"/>
    <w:rsid w:val="00414CB2"/>
    <w:rsid w:val="00416EAC"/>
    <w:rsid w:val="00423B93"/>
    <w:rsid w:val="004269FC"/>
    <w:rsid w:val="00427EC2"/>
    <w:rsid w:val="00430374"/>
    <w:rsid w:val="004327D2"/>
    <w:rsid w:val="004332CF"/>
    <w:rsid w:val="00436F8B"/>
    <w:rsid w:val="004374C9"/>
    <w:rsid w:val="00442141"/>
    <w:rsid w:val="00452431"/>
    <w:rsid w:val="004575CE"/>
    <w:rsid w:val="00460AFD"/>
    <w:rsid w:val="0046649F"/>
    <w:rsid w:val="00467D45"/>
    <w:rsid w:val="0047003A"/>
    <w:rsid w:val="004731A1"/>
    <w:rsid w:val="004743BA"/>
    <w:rsid w:val="004768CC"/>
    <w:rsid w:val="00477ACA"/>
    <w:rsid w:val="0048569A"/>
    <w:rsid w:val="004955C2"/>
    <w:rsid w:val="004A0A7C"/>
    <w:rsid w:val="004A7577"/>
    <w:rsid w:val="004B3251"/>
    <w:rsid w:val="004B32D0"/>
    <w:rsid w:val="004B3669"/>
    <w:rsid w:val="004C129A"/>
    <w:rsid w:val="004C1C0D"/>
    <w:rsid w:val="004C3F22"/>
    <w:rsid w:val="004C7B88"/>
    <w:rsid w:val="004D1B99"/>
    <w:rsid w:val="004E19AB"/>
    <w:rsid w:val="004E2E51"/>
    <w:rsid w:val="004E4C92"/>
    <w:rsid w:val="004E6E59"/>
    <w:rsid w:val="004F0CF1"/>
    <w:rsid w:val="004F4998"/>
    <w:rsid w:val="004F57F4"/>
    <w:rsid w:val="004F71D0"/>
    <w:rsid w:val="004F7BFC"/>
    <w:rsid w:val="00500EA7"/>
    <w:rsid w:val="00502C26"/>
    <w:rsid w:val="00503C59"/>
    <w:rsid w:val="00505F98"/>
    <w:rsid w:val="005174AF"/>
    <w:rsid w:val="00521981"/>
    <w:rsid w:val="00523B82"/>
    <w:rsid w:val="00523F27"/>
    <w:rsid w:val="00525261"/>
    <w:rsid w:val="005267FA"/>
    <w:rsid w:val="00527D5F"/>
    <w:rsid w:val="00534678"/>
    <w:rsid w:val="00550F77"/>
    <w:rsid w:val="005533F0"/>
    <w:rsid w:val="005538C7"/>
    <w:rsid w:val="00563925"/>
    <w:rsid w:val="0057150D"/>
    <w:rsid w:val="0057153A"/>
    <w:rsid w:val="00584CF5"/>
    <w:rsid w:val="00595F4C"/>
    <w:rsid w:val="005A1BEA"/>
    <w:rsid w:val="005A2029"/>
    <w:rsid w:val="005A2C14"/>
    <w:rsid w:val="005A6529"/>
    <w:rsid w:val="005B2B17"/>
    <w:rsid w:val="005B3055"/>
    <w:rsid w:val="005B6C90"/>
    <w:rsid w:val="005C0ACD"/>
    <w:rsid w:val="005D1A8B"/>
    <w:rsid w:val="005D23D0"/>
    <w:rsid w:val="005D3AEF"/>
    <w:rsid w:val="005D6A83"/>
    <w:rsid w:val="005E4B97"/>
    <w:rsid w:val="005E7520"/>
    <w:rsid w:val="005E7619"/>
    <w:rsid w:val="005F0AD5"/>
    <w:rsid w:val="00600102"/>
    <w:rsid w:val="00601D35"/>
    <w:rsid w:val="00611951"/>
    <w:rsid w:val="006135C8"/>
    <w:rsid w:val="006154BF"/>
    <w:rsid w:val="00625CC4"/>
    <w:rsid w:val="0063560C"/>
    <w:rsid w:val="00637205"/>
    <w:rsid w:val="00637FB7"/>
    <w:rsid w:val="006416BA"/>
    <w:rsid w:val="00643A87"/>
    <w:rsid w:val="006449F3"/>
    <w:rsid w:val="00644AE5"/>
    <w:rsid w:val="0064635A"/>
    <w:rsid w:val="00651234"/>
    <w:rsid w:val="0065603C"/>
    <w:rsid w:val="00657945"/>
    <w:rsid w:val="00661933"/>
    <w:rsid w:val="00664DCA"/>
    <w:rsid w:val="006704A8"/>
    <w:rsid w:val="006774CC"/>
    <w:rsid w:val="00680B60"/>
    <w:rsid w:val="00683C9C"/>
    <w:rsid w:val="00687301"/>
    <w:rsid w:val="0069187F"/>
    <w:rsid w:val="00694CA8"/>
    <w:rsid w:val="00696A52"/>
    <w:rsid w:val="006A6A10"/>
    <w:rsid w:val="006A6F92"/>
    <w:rsid w:val="006B2688"/>
    <w:rsid w:val="006B2FC5"/>
    <w:rsid w:val="006B6856"/>
    <w:rsid w:val="006C2C6C"/>
    <w:rsid w:val="006C4D69"/>
    <w:rsid w:val="006C5282"/>
    <w:rsid w:val="006C5FFB"/>
    <w:rsid w:val="006D15C3"/>
    <w:rsid w:val="006D1F5F"/>
    <w:rsid w:val="006D24DE"/>
    <w:rsid w:val="006D42ED"/>
    <w:rsid w:val="006D467A"/>
    <w:rsid w:val="006D51FD"/>
    <w:rsid w:val="006D5E36"/>
    <w:rsid w:val="006D6C5A"/>
    <w:rsid w:val="006D7A07"/>
    <w:rsid w:val="006E2DE1"/>
    <w:rsid w:val="006E4A28"/>
    <w:rsid w:val="006E50EE"/>
    <w:rsid w:val="006E560B"/>
    <w:rsid w:val="006E56BE"/>
    <w:rsid w:val="006F3B9C"/>
    <w:rsid w:val="006F7DDF"/>
    <w:rsid w:val="00702D97"/>
    <w:rsid w:val="00704A3F"/>
    <w:rsid w:val="00704E2E"/>
    <w:rsid w:val="00705A96"/>
    <w:rsid w:val="00710C8D"/>
    <w:rsid w:val="00711153"/>
    <w:rsid w:val="00711580"/>
    <w:rsid w:val="00714875"/>
    <w:rsid w:val="00717130"/>
    <w:rsid w:val="007210C6"/>
    <w:rsid w:val="00724C19"/>
    <w:rsid w:val="00726F49"/>
    <w:rsid w:val="0072776D"/>
    <w:rsid w:val="00730134"/>
    <w:rsid w:val="00731A1D"/>
    <w:rsid w:val="0073357E"/>
    <w:rsid w:val="007358DA"/>
    <w:rsid w:val="0074019E"/>
    <w:rsid w:val="007406AD"/>
    <w:rsid w:val="00751FAA"/>
    <w:rsid w:val="00754145"/>
    <w:rsid w:val="0075538E"/>
    <w:rsid w:val="0076342E"/>
    <w:rsid w:val="007735BE"/>
    <w:rsid w:val="00774889"/>
    <w:rsid w:val="00780119"/>
    <w:rsid w:val="007846BF"/>
    <w:rsid w:val="00786D77"/>
    <w:rsid w:val="007900E1"/>
    <w:rsid w:val="00791300"/>
    <w:rsid w:val="00792EC3"/>
    <w:rsid w:val="00793029"/>
    <w:rsid w:val="007932E2"/>
    <w:rsid w:val="00794C4F"/>
    <w:rsid w:val="00795EC0"/>
    <w:rsid w:val="007A21F4"/>
    <w:rsid w:val="007B0539"/>
    <w:rsid w:val="007B6163"/>
    <w:rsid w:val="007B65B8"/>
    <w:rsid w:val="007C1523"/>
    <w:rsid w:val="007C273A"/>
    <w:rsid w:val="007D2993"/>
    <w:rsid w:val="007D41B3"/>
    <w:rsid w:val="007E4031"/>
    <w:rsid w:val="007E796E"/>
    <w:rsid w:val="007F0213"/>
    <w:rsid w:val="007F09B9"/>
    <w:rsid w:val="007F7F8D"/>
    <w:rsid w:val="0080084B"/>
    <w:rsid w:val="00804D17"/>
    <w:rsid w:val="008118DC"/>
    <w:rsid w:val="00811BBB"/>
    <w:rsid w:val="00815004"/>
    <w:rsid w:val="00816652"/>
    <w:rsid w:val="00820844"/>
    <w:rsid w:val="00826F77"/>
    <w:rsid w:val="008414EA"/>
    <w:rsid w:val="00841873"/>
    <w:rsid w:val="00846440"/>
    <w:rsid w:val="00847B9C"/>
    <w:rsid w:val="00851F39"/>
    <w:rsid w:val="00855F6A"/>
    <w:rsid w:val="008569DD"/>
    <w:rsid w:val="00856EA3"/>
    <w:rsid w:val="008664F5"/>
    <w:rsid w:val="00867E2F"/>
    <w:rsid w:val="008701A4"/>
    <w:rsid w:val="0087368C"/>
    <w:rsid w:val="0088054F"/>
    <w:rsid w:val="00882B5A"/>
    <w:rsid w:val="00887ACE"/>
    <w:rsid w:val="008918D7"/>
    <w:rsid w:val="00893A04"/>
    <w:rsid w:val="00894137"/>
    <w:rsid w:val="0089475D"/>
    <w:rsid w:val="00894EFE"/>
    <w:rsid w:val="008A1B68"/>
    <w:rsid w:val="008A3B96"/>
    <w:rsid w:val="008A3C1F"/>
    <w:rsid w:val="008A6291"/>
    <w:rsid w:val="008B00AB"/>
    <w:rsid w:val="008C347E"/>
    <w:rsid w:val="008D0A41"/>
    <w:rsid w:val="008D0CEB"/>
    <w:rsid w:val="008D3472"/>
    <w:rsid w:val="008D5619"/>
    <w:rsid w:val="008D652C"/>
    <w:rsid w:val="008E0319"/>
    <w:rsid w:val="008E0EEC"/>
    <w:rsid w:val="008E45B5"/>
    <w:rsid w:val="008F09FB"/>
    <w:rsid w:val="008F1616"/>
    <w:rsid w:val="008F2180"/>
    <w:rsid w:val="00902295"/>
    <w:rsid w:val="009104A8"/>
    <w:rsid w:val="0091301B"/>
    <w:rsid w:val="00913787"/>
    <w:rsid w:val="0091623D"/>
    <w:rsid w:val="00921C79"/>
    <w:rsid w:val="0092430F"/>
    <w:rsid w:val="009350DE"/>
    <w:rsid w:val="009371A6"/>
    <w:rsid w:val="0094191F"/>
    <w:rsid w:val="00946E61"/>
    <w:rsid w:val="009519BA"/>
    <w:rsid w:val="00951D08"/>
    <w:rsid w:val="00952165"/>
    <w:rsid w:val="00953B19"/>
    <w:rsid w:val="00956D25"/>
    <w:rsid w:val="00957FB3"/>
    <w:rsid w:val="009606FD"/>
    <w:rsid w:val="00963889"/>
    <w:rsid w:val="00975E6A"/>
    <w:rsid w:val="00976C61"/>
    <w:rsid w:val="009822F2"/>
    <w:rsid w:val="00991A93"/>
    <w:rsid w:val="0099282D"/>
    <w:rsid w:val="009A520E"/>
    <w:rsid w:val="009A647B"/>
    <w:rsid w:val="009B0502"/>
    <w:rsid w:val="009B0790"/>
    <w:rsid w:val="009B0A3C"/>
    <w:rsid w:val="009B48C8"/>
    <w:rsid w:val="009B4983"/>
    <w:rsid w:val="009B5CA5"/>
    <w:rsid w:val="009B7302"/>
    <w:rsid w:val="009C00B0"/>
    <w:rsid w:val="009C13E9"/>
    <w:rsid w:val="009C211A"/>
    <w:rsid w:val="009C4DC7"/>
    <w:rsid w:val="009C5FEB"/>
    <w:rsid w:val="009C7D5D"/>
    <w:rsid w:val="009D0AD1"/>
    <w:rsid w:val="009D2E7A"/>
    <w:rsid w:val="009D4218"/>
    <w:rsid w:val="009D4ECB"/>
    <w:rsid w:val="009E639E"/>
    <w:rsid w:val="009F3B91"/>
    <w:rsid w:val="009F75FD"/>
    <w:rsid w:val="00A01E6A"/>
    <w:rsid w:val="00A0275C"/>
    <w:rsid w:val="00A04ECA"/>
    <w:rsid w:val="00A05AD9"/>
    <w:rsid w:val="00A065ED"/>
    <w:rsid w:val="00A1288F"/>
    <w:rsid w:val="00A221F0"/>
    <w:rsid w:val="00A25FDC"/>
    <w:rsid w:val="00A278AA"/>
    <w:rsid w:val="00A31D2B"/>
    <w:rsid w:val="00A35D3E"/>
    <w:rsid w:val="00A36BF0"/>
    <w:rsid w:val="00A378A1"/>
    <w:rsid w:val="00A41858"/>
    <w:rsid w:val="00A520ED"/>
    <w:rsid w:val="00A56584"/>
    <w:rsid w:val="00A61C4C"/>
    <w:rsid w:val="00A64C59"/>
    <w:rsid w:val="00A72549"/>
    <w:rsid w:val="00A73E32"/>
    <w:rsid w:val="00A76980"/>
    <w:rsid w:val="00A76C89"/>
    <w:rsid w:val="00A80E16"/>
    <w:rsid w:val="00A81528"/>
    <w:rsid w:val="00A81890"/>
    <w:rsid w:val="00A84C60"/>
    <w:rsid w:val="00A84DFF"/>
    <w:rsid w:val="00A8788B"/>
    <w:rsid w:val="00A87BC5"/>
    <w:rsid w:val="00A90D10"/>
    <w:rsid w:val="00A94811"/>
    <w:rsid w:val="00A9498F"/>
    <w:rsid w:val="00A95638"/>
    <w:rsid w:val="00AA237C"/>
    <w:rsid w:val="00AA5440"/>
    <w:rsid w:val="00AB10A0"/>
    <w:rsid w:val="00AB1983"/>
    <w:rsid w:val="00AB1FB6"/>
    <w:rsid w:val="00AB343B"/>
    <w:rsid w:val="00AB7AB1"/>
    <w:rsid w:val="00AC080A"/>
    <w:rsid w:val="00AC5616"/>
    <w:rsid w:val="00AC777F"/>
    <w:rsid w:val="00AD0782"/>
    <w:rsid w:val="00AD2A5A"/>
    <w:rsid w:val="00AD4EF0"/>
    <w:rsid w:val="00AD598B"/>
    <w:rsid w:val="00AE2B23"/>
    <w:rsid w:val="00AE46D6"/>
    <w:rsid w:val="00AE6312"/>
    <w:rsid w:val="00AE6C5D"/>
    <w:rsid w:val="00AF163B"/>
    <w:rsid w:val="00AF40BE"/>
    <w:rsid w:val="00AF4DA3"/>
    <w:rsid w:val="00B031CB"/>
    <w:rsid w:val="00B04F1A"/>
    <w:rsid w:val="00B074E6"/>
    <w:rsid w:val="00B161BF"/>
    <w:rsid w:val="00B25519"/>
    <w:rsid w:val="00B26CB8"/>
    <w:rsid w:val="00B33100"/>
    <w:rsid w:val="00B3566F"/>
    <w:rsid w:val="00B37295"/>
    <w:rsid w:val="00B40D86"/>
    <w:rsid w:val="00B4432E"/>
    <w:rsid w:val="00B445A5"/>
    <w:rsid w:val="00B44C6B"/>
    <w:rsid w:val="00B4675C"/>
    <w:rsid w:val="00B474B6"/>
    <w:rsid w:val="00B57434"/>
    <w:rsid w:val="00B63FB2"/>
    <w:rsid w:val="00B703D7"/>
    <w:rsid w:val="00B713AF"/>
    <w:rsid w:val="00B71604"/>
    <w:rsid w:val="00B72589"/>
    <w:rsid w:val="00B745E4"/>
    <w:rsid w:val="00B75A90"/>
    <w:rsid w:val="00B830EF"/>
    <w:rsid w:val="00B847F0"/>
    <w:rsid w:val="00B90184"/>
    <w:rsid w:val="00B9540B"/>
    <w:rsid w:val="00BA57AC"/>
    <w:rsid w:val="00BA7653"/>
    <w:rsid w:val="00BB6E8E"/>
    <w:rsid w:val="00BB7C6F"/>
    <w:rsid w:val="00BC1653"/>
    <w:rsid w:val="00BC2751"/>
    <w:rsid w:val="00BC3E8A"/>
    <w:rsid w:val="00BD0CF5"/>
    <w:rsid w:val="00BD278E"/>
    <w:rsid w:val="00BD4FFE"/>
    <w:rsid w:val="00BD7AD4"/>
    <w:rsid w:val="00BE0220"/>
    <w:rsid w:val="00BE29D7"/>
    <w:rsid w:val="00BE45E5"/>
    <w:rsid w:val="00BE5044"/>
    <w:rsid w:val="00BE5088"/>
    <w:rsid w:val="00BE7440"/>
    <w:rsid w:val="00BF1D3F"/>
    <w:rsid w:val="00BF419B"/>
    <w:rsid w:val="00BF61C2"/>
    <w:rsid w:val="00C02DDC"/>
    <w:rsid w:val="00C1204D"/>
    <w:rsid w:val="00C1257A"/>
    <w:rsid w:val="00C14B7F"/>
    <w:rsid w:val="00C22E14"/>
    <w:rsid w:val="00C24981"/>
    <w:rsid w:val="00C259E0"/>
    <w:rsid w:val="00C319ED"/>
    <w:rsid w:val="00C31F09"/>
    <w:rsid w:val="00C41E73"/>
    <w:rsid w:val="00C45875"/>
    <w:rsid w:val="00C466D2"/>
    <w:rsid w:val="00C47382"/>
    <w:rsid w:val="00C50395"/>
    <w:rsid w:val="00C50491"/>
    <w:rsid w:val="00C5086D"/>
    <w:rsid w:val="00C50A5B"/>
    <w:rsid w:val="00C53571"/>
    <w:rsid w:val="00C5421D"/>
    <w:rsid w:val="00C557AF"/>
    <w:rsid w:val="00C61F90"/>
    <w:rsid w:val="00C633CF"/>
    <w:rsid w:val="00C65C1F"/>
    <w:rsid w:val="00C75D79"/>
    <w:rsid w:val="00C77909"/>
    <w:rsid w:val="00C82992"/>
    <w:rsid w:val="00C8414F"/>
    <w:rsid w:val="00C84BAA"/>
    <w:rsid w:val="00C85336"/>
    <w:rsid w:val="00CA06F2"/>
    <w:rsid w:val="00CA51DE"/>
    <w:rsid w:val="00CB2B9D"/>
    <w:rsid w:val="00CC36D8"/>
    <w:rsid w:val="00CD4488"/>
    <w:rsid w:val="00CD4513"/>
    <w:rsid w:val="00CD68FA"/>
    <w:rsid w:val="00CD7270"/>
    <w:rsid w:val="00CF1D3C"/>
    <w:rsid w:val="00CF5A53"/>
    <w:rsid w:val="00D00D42"/>
    <w:rsid w:val="00D0301B"/>
    <w:rsid w:val="00D0389A"/>
    <w:rsid w:val="00D06835"/>
    <w:rsid w:val="00D10E7F"/>
    <w:rsid w:val="00D1379A"/>
    <w:rsid w:val="00D158B7"/>
    <w:rsid w:val="00D17497"/>
    <w:rsid w:val="00D2020F"/>
    <w:rsid w:val="00D23746"/>
    <w:rsid w:val="00D252BE"/>
    <w:rsid w:val="00D26206"/>
    <w:rsid w:val="00D429DD"/>
    <w:rsid w:val="00D44076"/>
    <w:rsid w:val="00D57EE7"/>
    <w:rsid w:val="00D60C05"/>
    <w:rsid w:val="00D70131"/>
    <w:rsid w:val="00D70492"/>
    <w:rsid w:val="00D729C6"/>
    <w:rsid w:val="00D736B5"/>
    <w:rsid w:val="00D80A02"/>
    <w:rsid w:val="00D8207B"/>
    <w:rsid w:val="00D82C45"/>
    <w:rsid w:val="00D861FA"/>
    <w:rsid w:val="00D865CB"/>
    <w:rsid w:val="00D90CDD"/>
    <w:rsid w:val="00DA237D"/>
    <w:rsid w:val="00DA4E64"/>
    <w:rsid w:val="00DA7F88"/>
    <w:rsid w:val="00DB34F6"/>
    <w:rsid w:val="00DB61A4"/>
    <w:rsid w:val="00DC203C"/>
    <w:rsid w:val="00DC2627"/>
    <w:rsid w:val="00DC71A5"/>
    <w:rsid w:val="00DD4F20"/>
    <w:rsid w:val="00DE0003"/>
    <w:rsid w:val="00DE21EC"/>
    <w:rsid w:val="00DE4246"/>
    <w:rsid w:val="00DE6682"/>
    <w:rsid w:val="00DE75E5"/>
    <w:rsid w:val="00DF2ED4"/>
    <w:rsid w:val="00DF4C11"/>
    <w:rsid w:val="00DF701F"/>
    <w:rsid w:val="00DF77DC"/>
    <w:rsid w:val="00E00A1C"/>
    <w:rsid w:val="00E034A2"/>
    <w:rsid w:val="00E039DD"/>
    <w:rsid w:val="00E03C4A"/>
    <w:rsid w:val="00E0728F"/>
    <w:rsid w:val="00E07FEA"/>
    <w:rsid w:val="00E10427"/>
    <w:rsid w:val="00E113F6"/>
    <w:rsid w:val="00E1182B"/>
    <w:rsid w:val="00E153AB"/>
    <w:rsid w:val="00E21340"/>
    <w:rsid w:val="00E24E2F"/>
    <w:rsid w:val="00E30679"/>
    <w:rsid w:val="00E32A40"/>
    <w:rsid w:val="00E37A2C"/>
    <w:rsid w:val="00E430E1"/>
    <w:rsid w:val="00E45DAA"/>
    <w:rsid w:val="00E53610"/>
    <w:rsid w:val="00E57E2E"/>
    <w:rsid w:val="00E57E5E"/>
    <w:rsid w:val="00E619B4"/>
    <w:rsid w:val="00E62ED0"/>
    <w:rsid w:val="00E636B2"/>
    <w:rsid w:val="00E66C02"/>
    <w:rsid w:val="00E66C80"/>
    <w:rsid w:val="00E70839"/>
    <w:rsid w:val="00E75677"/>
    <w:rsid w:val="00E85B7B"/>
    <w:rsid w:val="00E87060"/>
    <w:rsid w:val="00E90D5C"/>
    <w:rsid w:val="00E92CE4"/>
    <w:rsid w:val="00E94404"/>
    <w:rsid w:val="00E97050"/>
    <w:rsid w:val="00EA2BAC"/>
    <w:rsid w:val="00EA3561"/>
    <w:rsid w:val="00EA6322"/>
    <w:rsid w:val="00EA7D09"/>
    <w:rsid w:val="00EC1318"/>
    <w:rsid w:val="00EC35B4"/>
    <w:rsid w:val="00EC5AD5"/>
    <w:rsid w:val="00ED11EE"/>
    <w:rsid w:val="00ED4213"/>
    <w:rsid w:val="00ED5ABA"/>
    <w:rsid w:val="00EF03AB"/>
    <w:rsid w:val="00EF0908"/>
    <w:rsid w:val="00EF0A21"/>
    <w:rsid w:val="00EF12AC"/>
    <w:rsid w:val="00EF5B64"/>
    <w:rsid w:val="00F00183"/>
    <w:rsid w:val="00F00306"/>
    <w:rsid w:val="00F02163"/>
    <w:rsid w:val="00F0219B"/>
    <w:rsid w:val="00F03856"/>
    <w:rsid w:val="00F03B12"/>
    <w:rsid w:val="00F041A9"/>
    <w:rsid w:val="00F04E09"/>
    <w:rsid w:val="00F06257"/>
    <w:rsid w:val="00F10BDD"/>
    <w:rsid w:val="00F11875"/>
    <w:rsid w:val="00F11FF1"/>
    <w:rsid w:val="00F20804"/>
    <w:rsid w:val="00F21786"/>
    <w:rsid w:val="00F25FAA"/>
    <w:rsid w:val="00F2691A"/>
    <w:rsid w:val="00F349E4"/>
    <w:rsid w:val="00F36047"/>
    <w:rsid w:val="00F505B4"/>
    <w:rsid w:val="00F50B34"/>
    <w:rsid w:val="00F5351E"/>
    <w:rsid w:val="00F546C2"/>
    <w:rsid w:val="00F5517A"/>
    <w:rsid w:val="00F56F5F"/>
    <w:rsid w:val="00F63288"/>
    <w:rsid w:val="00F638F3"/>
    <w:rsid w:val="00F64C51"/>
    <w:rsid w:val="00F70860"/>
    <w:rsid w:val="00F71DEE"/>
    <w:rsid w:val="00F75D4F"/>
    <w:rsid w:val="00F77964"/>
    <w:rsid w:val="00F81583"/>
    <w:rsid w:val="00F846E2"/>
    <w:rsid w:val="00F87397"/>
    <w:rsid w:val="00F90A19"/>
    <w:rsid w:val="00F92BD1"/>
    <w:rsid w:val="00F931AE"/>
    <w:rsid w:val="00F937CF"/>
    <w:rsid w:val="00F968B4"/>
    <w:rsid w:val="00F97497"/>
    <w:rsid w:val="00FA1163"/>
    <w:rsid w:val="00FA1F68"/>
    <w:rsid w:val="00FA67BD"/>
    <w:rsid w:val="00FA714C"/>
    <w:rsid w:val="00FB0461"/>
    <w:rsid w:val="00FB385A"/>
    <w:rsid w:val="00FB6823"/>
    <w:rsid w:val="00FB7644"/>
    <w:rsid w:val="00FB7FD4"/>
    <w:rsid w:val="00FC3D00"/>
    <w:rsid w:val="00FD10BE"/>
    <w:rsid w:val="00FD3837"/>
    <w:rsid w:val="00FD6FD1"/>
    <w:rsid w:val="00FE1CD4"/>
    <w:rsid w:val="00FE6295"/>
    <w:rsid w:val="00FF0216"/>
    <w:rsid w:val="00FF2F7C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36B6C"/>
  </w:style>
  <w:style w:type="paragraph" w:customStyle="1" w:styleId="msonormal0">
    <w:name w:val="msonormal"/>
    <w:basedOn w:val="a"/>
    <w:rsid w:val="001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nhideWhenUsed/>
    <w:rsid w:val="000B4F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0B4F97"/>
    <w:rPr>
      <w:sz w:val="20"/>
      <w:szCs w:val="20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4"/>
    <w:uiPriority w:val="99"/>
    <w:rsid w:val="000B4F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Footnote symbol,-E Fußnotenzeichen,Footnote Reference Superscript"/>
    <w:uiPriority w:val="99"/>
    <w:rsid w:val="000B4F9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a"/>
    <w:rsid w:val="00BE5088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val="bg-BG" w:eastAsia="bg-BG"/>
    </w:rPr>
  </w:style>
  <w:style w:type="character" w:customStyle="1" w:styleId="FontStyle41">
    <w:name w:val="Font Style41"/>
    <w:basedOn w:val="a0"/>
    <w:rsid w:val="00BE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BE5088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a"/>
    <w:rsid w:val="009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1A5C5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 Знак"/>
    <w:basedOn w:val="a"/>
    <w:link w:val="a9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aliases w:val="Знак Знак Знак"/>
    <w:basedOn w:val="a0"/>
    <w:link w:val="a8"/>
    <w:uiPriority w:val="99"/>
    <w:rsid w:val="00C633CF"/>
  </w:style>
  <w:style w:type="paragraph" w:styleId="aa">
    <w:name w:val="footer"/>
    <w:basedOn w:val="a"/>
    <w:link w:val="ab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33CF"/>
  </w:style>
  <w:style w:type="character" w:customStyle="1" w:styleId="Bodytext2">
    <w:name w:val="Body text (2)_"/>
    <w:link w:val="Bodytext20"/>
    <w:locked/>
    <w:rsid w:val="00220D5C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D5C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">
    <w:name w:val="HTML Preformatted"/>
    <w:basedOn w:val="a"/>
    <w:link w:val="HTML0"/>
    <w:uiPriority w:val="99"/>
    <w:unhideWhenUsed/>
    <w:rsid w:val="0022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220D5C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220D5C"/>
    <w:rPr>
      <w:color w:val="0000FF"/>
      <w:u w:val="single"/>
    </w:rPr>
  </w:style>
  <w:style w:type="paragraph" w:customStyle="1" w:styleId="PreformattedText">
    <w:name w:val="Preformatted Text"/>
    <w:basedOn w:val="a"/>
    <w:rsid w:val="004768C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Bodytext2105ptBold">
    <w:name w:val="Body text (2) + 10;5 pt;Bold"/>
    <w:rsid w:val="0047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d">
    <w:name w:val="annotation reference"/>
    <w:basedOn w:val="a0"/>
    <w:uiPriority w:val="99"/>
    <w:semiHidden/>
    <w:unhideWhenUsed/>
    <w:rsid w:val="004C3F22"/>
    <w:rPr>
      <w:sz w:val="16"/>
      <w:szCs w:val="16"/>
    </w:rPr>
  </w:style>
  <w:style w:type="character" w:customStyle="1" w:styleId="Bodytext2Bold">
    <w:name w:val="Body text (2) + Bold"/>
    <w:basedOn w:val="Bodytext2"/>
    <w:rsid w:val="004C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ae">
    <w:name w:val="Balloon Text"/>
    <w:basedOn w:val="a"/>
    <w:link w:val="af"/>
    <w:uiPriority w:val="99"/>
    <w:semiHidden/>
    <w:unhideWhenUsed/>
    <w:rsid w:val="004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C3F22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0860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F708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0860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F70860"/>
    <w:rPr>
      <w:b/>
      <w:bCs/>
      <w:sz w:val="20"/>
      <w:szCs w:val="20"/>
    </w:rPr>
  </w:style>
  <w:style w:type="paragraph" w:styleId="af4">
    <w:name w:val="Body Text Indent"/>
    <w:basedOn w:val="a"/>
    <w:link w:val="af5"/>
    <w:rsid w:val="00FA714C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af5">
    <w:name w:val="Основен текст с отстъп Знак"/>
    <w:basedOn w:val="a0"/>
    <w:link w:val="af4"/>
    <w:rsid w:val="00FA714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FontStyle28">
    <w:name w:val="Font Style28"/>
    <w:uiPriority w:val="99"/>
    <w:rsid w:val="00502C26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a0"/>
    <w:link w:val="Footnote20"/>
    <w:rsid w:val="00F55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a0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a0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F55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F551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a"/>
    <w:link w:val="Footnote2"/>
    <w:rsid w:val="00F5517A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a"/>
    <w:link w:val="Heading2"/>
    <w:rsid w:val="00F5517A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6">
    <w:name w:val="No Spacing"/>
    <w:uiPriority w:val="1"/>
    <w:qFormat/>
    <w:rsid w:val="00B474B6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36B6C"/>
  </w:style>
  <w:style w:type="paragraph" w:customStyle="1" w:styleId="msonormal0">
    <w:name w:val="msonormal"/>
    <w:basedOn w:val="a"/>
    <w:rsid w:val="001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nhideWhenUsed/>
    <w:rsid w:val="000B4F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0B4F97"/>
    <w:rPr>
      <w:sz w:val="20"/>
      <w:szCs w:val="20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4"/>
    <w:uiPriority w:val="99"/>
    <w:rsid w:val="000B4F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Footnote symbol,-E Fußnotenzeichen,Footnote Reference Superscript"/>
    <w:uiPriority w:val="99"/>
    <w:rsid w:val="000B4F9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a"/>
    <w:rsid w:val="00BE5088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val="bg-BG" w:eastAsia="bg-BG"/>
    </w:rPr>
  </w:style>
  <w:style w:type="character" w:customStyle="1" w:styleId="FontStyle41">
    <w:name w:val="Font Style41"/>
    <w:basedOn w:val="a0"/>
    <w:rsid w:val="00BE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BE5088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a"/>
    <w:rsid w:val="009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1A5C5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 Знак"/>
    <w:basedOn w:val="a"/>
    <w:link w:val="a9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aliases w:val="Знак Знак Знак"/>
    <w:basedOn w:val="a0"/>
    <w:link w:val="a8"/>
    <w:uiPriority w:val="99"/>
    <w:rsid w:val="00C633CF"/>
  </w:style>
  <w:style w:type="paragraph" w:styleId="aa">
    <w:name w:val="footer"/>
    <w:basedOn w:val="a"/>
    <w:link w:val="ab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33CF"/>
  </w:style>
  <w:style w:type="character" w:customStyle="1" w:styleId="Bodytext2">
    <w:name w:val="Body text (2)_"/>
    <w:link w:val="Bodytext20"/>
    <w:locked/>
    <w:rsid w:val="00220D5C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D5C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">
    <w:name w:val="HTML Preformatted"/>
    <w:basedOn w:val="a"/>
    <w:link w:val="HTML0"/>
    <w:uiPriority w:val="99"/>
    <w:unhideWhenUsed/>
    <w:rsid w:val="0022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220D5C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220D5C"/>
    <w:rPr>
      <w:color w:val="0000FF"/>
      <w:u w:val="single"/>
    </w:rPr>
  </w:style>
  <w:style w:type="paragraph" w:customStyle="1" w:styleId="PreformattedText">
    <w:name w:val="Preformatted Text"/>
    <w:basedOn w:val="a"/>
    <w:rsid w:val="004768C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Bodytext2105ptBold">
    <w:name w:val="Body text (2) + 10;5 pt;Bold"/>
    <w:rsid w:val="0047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d">
    <w:name w:val="annotation reference"/>
    <w:basedOn w:val="a0"/>
    <w:uiPriority w:val="99"/>
    <w:semiHidden/>
    <w:unhideWhenUsed/>
    <w:rsid w:val="004C3F22"/>
    <w:rPr>
      <w:sz w:val="16"/>
      <w:szCs w:val="16"/>
    </w:rPr>
  </w:style>
  <w:style w:type="character" w:customStyle="1" w:styleId="Bodytext2Bold">
    <w:name w:val="Body text (2) + Bold"/>
    <w:basedOn w:val="Bodytext2"/>
    <w:rsid w:val="004C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ae">
    <w:name w:val="Balloon Text"/>
    <w:basedOn w:val="a"/>
    <w:link w:val="af"/>
    <w:uiPriority w:val="99"/>
    <w:semiHidden/>
    <w:unhideWhenUsed/>
    <w:rsid w:val="004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C3F22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0860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F708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0860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F70860"/>
    <w:rPr>
      <w:b/>
      <w:bCs/>
      <w:sz w:val="20"/>
      <w:szCs w:val="20"/>
    </w:rPr>
  </w:style>
  <w:style w:type="paragraph" w:styleId="af4">
    <w:name w:val="Body Text Indent"/>
    <w:basedOn w:val="a"/>
    <w:link w:val="af5"/>
    <w:rsid w:val="00FA714C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af5">
    <w:name w:val="Основен текст с отстъп Знак"/>
    <w:basedOn w:val="a0"/>
    <w:link w:val="af4"/>
    <w:rsid w:val="00FA714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FontStyle28">
    <w:name w:val="Font Style28"/>
    <w:uiPriority w:val="99"/>
    <w:rsid w:val="00502C26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a0"/>
    <w:link w:val="Footnote20"/>
    <w:rsid w:val="00F55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a0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a0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F55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F551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a"/>
    <w:link w:val="Footnote2"/>
    <w:rsid w:val="00F5517A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a"/>
    <w:link w:val="Heading2"/>
    <w:rsid w:val="00F5517A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6">
    <w:name w:val="No Spacing"/>
    <w:uiPriority w:val="1"/>
    <w:qFormat/>
    <w:rsid w:val="00B474B6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F1A4-3771-4374-AA9E-17CCF99E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6368</Words>
  <Characters>36303</Characters>
  <Application>Microsoft Office Word</Application>
  <DocSecurity>0</DocSecurity>
  <Lines>302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20</cp:revision>
  <dcterms:created xsi:type="dcterms:W3CDTF">2020-02-17T15:20:00Z</dcterms:created>
  <dcterms:modified xsi:type="dcterms:W3CDTF">2020-02-18T11:59:00Z</dcterms:modified>
</cp:coreProperties>
</file>